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2F" w:rsidRDefault="0076562F" w:rsidP="0076562F">
      <w:pPr>
        <w:spacing w:line="240" w:lineRule="auto"/>
        <w:contextualSpacing/>
        <w:jc w:val="center"/>
        <w:rPr>
          <w:b/>
          <w:sz w:val="40"/>
          <w:szCs w:val="40"/>
        </w:rPr>
      </w:pPr>
      <w:r>
        <w:rPr>
          <w:b/>
          <w:sz w:val="40"/>
          <w:szCs w:val="40"/>
        </w:rPr>
        <w:t>Introduction to Sociology</w:t>
      </w:r>
    </w:p>
    <w:p w:rsidR="0076562F" w:rsidRPr="0038603A" w:rsidRDefault="0076562F" w:rsidP="0076562F">
      <w:pPr>
        <w:spacing w:line="240" w:lineRule="auto"/>
        <w:contextualSpacing/>
        <w:jc w:val="center"/>
        <w:rPr>
          <w:b/>
          <w:sz w:val="40"/>
          <w:szCs w:val="40"/>
        </w:rPr>
      </w:pPr>
    </w:p>
    <w:p w:rsidR="0076562F" w:rsidRDefault="0076562F" w:rsidP="0076562F">
      <w:pPr>
        <w:spacing w:line="240" w:lineRule="auto"/>
        <w:contextualSpacing/>
        <w:jc w:val="center"/>
      </w:pPr>
      <w:r>
        <w:t>Sociology 115</w:t>
      </w:r>
      <w:r w:rsidR="00BD02DA">
        <w:t xml:space="preserve"> (2700)</w:t>
      </w:r>
    </w:p>
    <w:p w:rsidR="0076562F" w:rsidRDefault="001012C0" w:rsidP="0076562F">
      <w:pPr>
        <w:spacing w:line="240" w:lineRule="auto"/>
        <w:contextualSpacing/>
        <w:jc w:val="center"/>
      </w:pPr>
      <w:r>
        <w:t>Fall 2014</w:t>
      </w:r>
    </w:p>
    <w:p w:rsidR="0076562F" w:rsidRDefault="001012C0" w:rsidP="0076562F">
      <w:pPr>
        <w:spacing w:line="240" w:lineRule="auto"/>
        <w:contextualSpacing/>
        <w:jc w:val="center"/>
      </w:pPr>
      <w:r>
        <w:t>Tuesdays and Thursdays, 8:45am</w:t>
      </w:r>
      <w:r w:rsidR="00E63079">
        <w:t>- 10:05am</w:t>
      </w:r>
      <w:r w:rsidR="0076562F">
        <w:t xml:space="preserve">, </w:t>
      </w:r>
      <w:r w:rsidR="00E63079">
        <w:t>LC 22</w:t>
      </w:r>
    </w:p>
    <w:p w:rsidR="0076562F" w:rsidRDefault="0076562F" w:rsidP="0076562F">
      <w:pPr>
        <w:spacing w:line="240" w:lineRule="auto"/>
        <w:contextualSpacing/>
        <w:jc w:val="center"/>
      </w:pPr>
    </w:p>
    <w:p w:rsidR="0076562F" w:rsidRDefault="0076562F" w:rsidP="0076562F">
      <w:pPr>
        <w:spacing w:line="240" w:lineRule="auto"/>
        <w:contextualSpacing/>
      </w:pPr>
      <w:r w:rsidRPr="00697A4B">
        <w:rPr>
          <w:b/>
        </w:rPr>
        <w:t>Instructor:</w:t>
      </w:r>
      <w:r>
        <w:t xml:space="preserve"> Abby J. Stivers</w:t>
      </w:r>
    </w:p>
    <w:p w:rsidR="0076562F" w:rsidRDefault="00C66C07" w:rsidP="0076562F">
      <w:pPr>
        <w:spacing w:line="240" w:lineRule="auto"/>
        <w:contextualSpacing/>
      </w:pPr>
      <w:r w:rsidRPr="00697A4B">
        <w:rPr>
          <w:b/>
        </w:rPr>
        <w:t>Office:</w:t>
      </w:r>
      <w:r>
        <w:t xml:space="preserve"> Arts &amp; Sciences 3</w:t>
      </w:r>
      <w:r w:rsidRPr="00C66C07">
        <w:rPr>
          <w:vertAlign w:val="superscript"/>
        </w:rPr>
        <w:t>rd</w:t>
      </w:r>
      <w:r>
        <w:t xml:space="preserve"> Floor, Room 309A</w:t>
      </w:r>
    </w:p>
    <w:p w:rsidR="0076562F" w:rsidRDefault="0076562F" w:rsidP="0076562F">
      <w:pPr>
        <w:spacing w:line="240" w:lineRule="auto"/>
        <w:contextualSpacing/>
      </w:pPr>
      <w:r w:rsidRPr="00697A4B">
        <w:rPr>
          <w:b/>
        </w:rPr>
        <w:t>Email:</w:t>
      </w:r>
      <w:r>
        <w:t xml:space="preserve"> </w:t>
      </w:r>
      <w:hyperlink r:id="rId8" w:history="1">
        <w:r w:rsidRPr="007A4AE6">
          <w:rPr>
            <w:rStyle w:val="Hyperlink"/>
          </w:rPr>
          <w:t>astivers@albany.edu</w:t>
        </w:r>
      </w:hyperlink>
    </w:p>
    <w:p w:rsidR="0076562F" w:rsidRDefault="0076562F" w:rsidP="0076562F">
      <w:pPr>
        <w:spacing w:line="240" w:lineRule="auto"/>
        <w:contextualSpacing/>
      </w:pPr>
      <w:r w:rsidRPr="00697A4B">
        <w:rPr>
          <w:b/>
        </w:rPr>
        <w:t>Office Hours:</w:t>
      </w:r>
      <w:r>
        <w:t xml:space="preserve"> </w:t>
      </w:r>
      <w:r w:rsidR="00C66C07">
        <w:t xml:space="preserve">Tuesdays </w:t>
      </w:r>
      <w:r w:rsidR="00BD02DA">
        <w:t>and Thursdays from 10:30- 12</w:t>
      </w:r>
      <w:r w:rsidR="00C66C07">
        <w:t xml:space="preserve"> </w:t>
      </w:r>
      <w:r>
        <w:t>and by appointment</w:t>
      </w:r>
    </w:p>
    <w:p w:rsidR="0076562F" w:rsidRDefault="0076562F" w:rsidP="0076562F">
      <w:pPr>
        <w:spacing w:line="240" w:lineRule="auto"/>
        <w:contextualSpacing/>
      </w:pPr>
    </w:p>
    <w:p w:rsidR="00071507" w:rsidRDefault="00071507" w:rsidP="0076562F">
      <w:pPr>
        <w:spacing w:line="240" w:lineRule="auto"/>
        <w:contextualSpacing/>
      </w:pPr>
    </w:p>
    <w:p w:rsidR="0076562F" w:rsidRPr="0038603A" w:rsidRDefault="0076562F" w:rsidP="0076562F">
      <w:pPr>
        <w:pBdr>
          <w:bottom w:val="single" w:sz="12" w:space="1" w:color="auto"/>
        </w:pBdr>
        <w:spacing w:line="240" w:lineRule="auto"/>
        <w:contextualSpacing/>
        <w:rPr>
          <w:b/>
        </w:rPr>
      </w:pPr>
      <w:r w:rsidRPr="0038603A">
        <w:rPr>
          <w:b/>
        </w:rPr>
        <w:t>Course Description</w:t>
      </w:r>
    </w:p>
    <w:p w:rsidR="0076562F" w:rsidRDefault="0076562F" w:rsidP="0076562F">
      <w:pPr>
        <w:spacing w:line="240" w:lineRule="auto"/>
        <w:contextualSpacing/>
      </w:pPr>
    </w:p>
    <w:p w:rsidR="0076562F" w:rsidRPr="00511031" w:rsidRDefault="0076562F" w:rsidP="0076562F">
      <w:pPr>
        <w:spacing w:line="240" w:lineRule="auto"/>
        <w:contextualSpacing/>
        <w:rPr>
          <w:i/>
        </w:rPr>
      </w:pPr>
      <w:r w:rsidRPr="00511031">
        <w:rPr>
          <w:i/>
        </w:rPr>
        <w:t xml:space="preserve">“It is gratifying from certain value positions (including some of this </w:t>
      </w:r>
      <w:r w:rsidR="00511031" w:rsidRPr="00511031">
        <w:rPr>
          <w:i/>
        </w:rPr>
        <w:t>writer’s</w:t>
      </w:r>
      <w:r w:rsidRPr="00511031">
        <w:rPr>
          <w:i/>
        </w:rPr>
        <w:t>) that sociological insights have served in a number of instances to improve the lot of groups of human beings by uncovering morally shocking conditions or by clearing away collective illusions or by showing that socially desired results could be obtained in more humane fashion.”</w:t>
      </w:r>
    </w:p>
    <w:p w:rsidR="00511031" w:rsidRDefault="00511031" w:rsidP="0076562F">
      <w:pPr>
        <w:spacing w:line="240" w:lineRule="auto"/>
        <w:contextualSpacing/>
      </w:pPr>
    </w:p>
    <w:p w:rsidR="00511031" w:rsidRPr="00511031" w:rsidRDefault="00511031" w:rsidP="0076562F">
      <w:pPr>
        <w:spacing w:line="240" w:lineRule="auto"/>
        <w:contextualSpacing/>
        <w:rPr>
          <w:b/>
        </w:rPr>
      </w:pPr>
      <w:r>
        <w:tab/>
      </w:r>
      <w:r>
        <w:tab/>
      </w:r>
      <w:r>
        <w:tab/>
      </w:r>
      <w:r>
        <w:tab/>
      </w:r>
      <w:r>
        <w:tab/>
      </w:r>
      <w:r>
        <w:tab/>
      </w:r>
      <w:r>
        <w:tab/>
      </w:r>
      <w:r>
        <w:tab/>
      </w:r>
      <w:r w:rsidRPr="00511031">
        <w:rPr>
          <w:b/>
        </w:rPr>
        <w:t>Peter L. Berger</w:t>
      </w:r>
    </w:p>
    <w:p w:rsidR="00511031" w:rsidRPr="00511031" w:rsidRDefault="00511031" w:rsidP="0076562F">
      <w:pPr>
        <w:spacing w:line="240" w:lineRule="auto"/>
        <w:contextualSpacing/>
        <w:rPr>
          <w:i/>
        </w:rPr>
      </w:pPr>
      <w:r>
        <w:tab/>
      </w:r>
      <w:r>
        <w:tab/>
      </w:r>
      <w:r>
        <w:tab/>
      </w:r>
      <w:r>
        <w:tab/>
      </w:r>
      <w:r>
        <w:tab/>
      </w:r>
      <w:r>
        <w:tab/>
      </w:r>
      <w:r>
        <w:tab/>
      </w:r>
      <w:r>
        <w:tab/>
      </w:r>
      <w:r w:rsidRPr="00511031">
        <w:rPr>
          <w:i/>
        </w:rPr>
        <w:t>Invitation to Sociology</w:t>
      </w:r>
    </w:p>
    <w:p w:rsidR="0076562F" w:rsidRDefault="0076562F" w:rsidP="0076562F">
      <w:pPr>
        <w:spacing w:line="240" w:lineRule="auto"/>
        <w:contextualSpacing/>
      </w:pPr>
    </w:p>
    <w:p w:rsidR="00071507" w:rsidRDefault="00071507" w:rsidP="0076562F">
      <w:pPr>
        <w:spacing w:line="240" w:lineRule="auto"/>
        <w:contextualSpacing/>
      </w:pPr>
    </w:p>
    <w:p w:rsidR="00071507" w:rsidRDefault="00071507" w:rsidP="0076562F">
      <w:pPr>
        <w:spacing w:line="240" w:lineRule="auto"/>
        <w:contextualSpacing/>
      </w:pPr>
    </w:p>
    <w:p w:rsidR="0076562F" w:rsidRDefault="0076562F" w:rsidP="0076562F">
      <w:pPr>
        <w:spacing w:line="240" w:lineRule="auto"/>
        <w:contextualSpacing/>
      </w:pPr>
      <w:r>
        <w:t xml:space="preserve">This course introduces students to the basics of sociology. It does not assume prior knowledge of sociology. Sociology is the study of the reality that we construct and live in.  Unlike the physical realities of our world, social realities are constructed and constantly depend on our participation for their </w:t>
      </w:r>
      <w:r w:rsidR="00E125A6">
        <w:t>continued existence.</w:t>
      </w:r>
      <w:r w:rsidR="00062227">
        <w:t xml:space="preserve"> Sociologists look at every aspect of life from </w:t>
      </w:r>
      <w:r w:rsidR="00697A4B">
        <w:t>many different vantage</w:t>
      </w:r>
      <w:r w:rsidR="00062227">
        <w:t xml:space="preserve"> point</w:t>
      </w:r>
      <w:r w:rsidR="00697A4B">
        <w:t>s</w:t>
      </w:r>
      <w:r w:rsidR="00062227">
        <w:t xml:space="preserve">. Some study individuals and their actions, some study the effuse systems of power and control which circulate around us. Sociologists study science, religion, war, power, crime, demography, gender, politics, culture and much more. </w:t>
      </w:r>
      <w:r w:rsidR="001C2690">
        <w:t xml:space="preserve">We will be exploring a general overview of what sociology is in this course. </w:t>
      </w:r>
      <w:r w:rsidR="00BD02DA">
        <w:t>This course fulfills the general education requirement for the social sciences category.</w:t>
      </w:r>
    </w:p>
    <w:p w:rsidR="00062227" w:rsidRDefault="00062227" w:rsidP="0076562F">
      <w:pPr>
        <w:spacing w:line="240" w:lineRule="auto"/>
        <w:contextualSpacing/>
      </w:pPr>
    </w:p>
    <w:p w:rsidR="0076562F" w:rsidRPr="00AB3826" w:rsidRDefault="0076562F" w:rsidP="0076562F">
      <w:pPr>
        <w:pBdr>
          <w:bottom w:val="single" w:sz="12" w:space="1" w:color="auto"/>
        </w:pBdr>
        <w:spacing w:line="240" w:lineRule="auto"/>
        <w:contextualSpacing/>
        <w:rPr>
          <w:b/>
        </w:rPr>
      </w:pPr>
      <w:r w:rsidRPr="00AB3826">
        <w:rPr>
          <w:b/>
        </w:rPr>
        <w:t>Learning Objectives</w:t>
      </w:r>
    </w:p>
    <w:p w:rsidR="0076562F" w:rsidRDefault="0076562F" w:rsidP="0076562F">
      <w:pPr>
        <w:spacing w:line="240" w:lineRule="auto"/>
        <w:contextualSpacing/>
      </w:pPr>
      <w:r>
        <w:t xml:space="preserve"> </w:t>
      </w:r>
    </w:p>
    <w:p w:rsidR="0076562F" w:rsidRDefault="0076562F" w:rsidP="0076562F">
      <w:pPr>
        <w:spacing w:line="240" w:lineRule="auto"/>
        <w:contextualSpacing/>
      </w:pPr>
      <w:r>
        <w:t>Through participation in this course, students should:</w:t>
      </w:r>
    </w:p>
    <w:p w:rsidR="0076562F" w:rsidRDefault="0076562F" w:rsidP="00697A4B">
      <w:pPr>
        <w:spacing w:line="240" w:lineRule="auto"/>
        <w:ind w:left="720" w:firstLine="720"/>
        <w:contextualSpacing/>
      </w:pPr>
      <w:r>
        <w:t xml:space="preserve">- </w:t>
      </w:r>
      <w:r w:rsidR="001C2690">
        <w:t xml:space="preserve">understand the basics of what sociology is and what a </w:t>
      </w:r>
      <w:r w:rsidR="001012C0">
        <w:t>sociologist</w:t>
      </w:r>
      <w:r w:rsidR="001C2690">
        <w:t xml:space="preserve"> does</w:t>
      </w:r>
      <w:r>
        <w:t xml:space="preserve">.  </w:t>
      </w:r>
    </w:p>
    <w:p w:rsidR="001C2690" w:rsidRDefault="001C2690" w:rsidP="00697A4B">
      <w:pPr>
        <w:spacing w:line="240" w:lineRule="auto"/>
        <w:ind w:left="720" w:firstLine="720"/>
        <w:contextualSpacing/>
      </w:pPr>
      <w:r>
        <w:t>-understand the difference between structure and agency.</w:t>
      </w:r>
    </w:p>
    <w:p w:rsidR="001C2690" w:rsidRDefault="001C2690" w:rsidP="00697A4B">
      <w:pPr>
        <w:spacing w:line="240" w:lineRule="auto"/>
        <w:ind w:left="720" w:firstLine="720"/>
        <w:contextualSpacing/>
      </w:pPr>
      <w:r>
        <w:t>-use sociological concepts to analyze your everyday life.</w:t>
      </w:r>
    </w:p>
    <w:p w:rsidR="001C2690" w:rsidRDefault="001C2690" w:rsidP="00697A4B">
      <w:pPr>
        <w:spacing w:line="240" w:lineRule="auto"/>
        <w:ind w:left="720" w:firstLine="720"/>
        <w:contextualSpacing/>
      </w:pPr>
      <w:r>
        <w:t>-understand the difference between an opinion and a fact.</w:t>
      </w:r>
    </w:p>
    <w:p w:rsidR="001C2690" w:rsidRDefault="001C2690" w:rsidP="0076562F">
      <w:pPr>
        <w:spacing w:line="240" w:lineRule="auto"/>
        <w:contextualSpacing/>
      </w:pPr>
    </w:p>
    <w:p w:rsidR="00071507" w:rsidRDefault="00071507" w:rsidP="0076562F">
      <w:pPr>
        <w:spacing w:line="240" w:lineRule="auto"/>
        <w:contextualSpacing/>
      </w:pPr>
    </w:p>
    <w:p w:rsidR="00071507" w:rsidRDefault="00071507" w:rsidP="0076562F">
      <w:pPr>
        <w:spacing w:line="240" w:lineRule="auto"/>
        <w:contextualSpacing/>
      </w:pPr>
    </w:p>
    <w:p w:rsidR="00071507" w:rsidRDefault="00071507" w:rsidP="0076562F">
      <w:pPr>
        <w:spacing w:line="240" w:lineRule="auto"/>
        <w:contextualSpacing/>
      </w:pPr>
    </w:p>
    <w:p w:rsidR="00071507" w:rsidRDefault="00071507" w:rsidP="0076562F">
      <w:pPr>
        <w:spacing w:line="240" w:lineRule="auto"/>
        <w:contextualSpacing/>
      </w:pPr>
    </w:p>
    <w:p w:rsidR="0076562F" w:rsidRDefault="0076562F" w:rsidP="0076562F">
      <w:pPr>
        <w:pBdr>
          <w:bottom w:val="single" w:sz="12" w:space="1" w:color="auto"/>
        </w:pBdr>
        <w:spacing w:line="240" w:lineRule="auto"/>
        <w:contextualSpacing/>
        <w:rPr>
          <w:b/>
        </w:rPr>
      </w:pPr>
      <w:r w:rsidRPr="00AB3826">
        <w:rPr>
          <w:b/>
        </w:rPr>
        <w:t>Readings</w:t>
      </w:r>
      <w:r>
        <w:rPr>
          <w:b/>
        </w:rPr>
        <w:t xml:space="preserve"> and Materials </w:t>
      </w:r>
    </w:p>
    <w:p w:rsidR="0076562F" w:rsidRPr="00AB3826" w:rsidRDefault="0076562F" w:rsidP="0076562F">
      <w:pPr>
        <w:spacing w:line="240" w:lineRule="auto"/>
        <w:contextualSpacing/>
        <w:rPr>
          <w:b/>
        </w:rPr>
      </w:pPr>
    </w:p>
    <w:p w:rsidR="0076562F" w:rsidRDefault="0076562F" w:rsidP="0076562F">
      <w:pPr>
        <w:spacing w:line="240" w:lineRule="auto"/>
        <w:contextualSpacing/>
      </w:pPr>
      <w:r>
        <w:t>For this course you will be required to buy</w:t>
      </w:r>
      <w:r w:rsidR="001C2690">
        <w:t xml:space="preserve"> </w:t>
      </w:r>
      <w:r w:rsidR="001012C0">
        <w:t xml:space="preserve">Dalton Conley’s </w:t>
      </w:r>
      <w:r w:rsidR="001012C0" w:rsidRPr="001012C0">
        <w:rPr>
          <w:i/>
        </w:rPr>
        <w:t>You May Ask Yourself</w:t>
      </w:r>
      <w:r w:rsidR="001012C0">
        <w:t xml:space="preserve"> 3</w:t>
      </w:r>
      <w:r w:rsidR="001012C0" w:rsidRPr="001012C0">
        <w:rPr>
          <w:vertAlign w:val="superscript"/>
        </w:rPr>
        <w:t>rd</w:t>
      </w:r>
      <w:r w:rsidR="001012C0">
        <w:t xml:space="preserve"> Edition.</w:t>
      </w:r>
      <w:r w:rsidR="001C2690">
        <w:t xml:space="preserve">  </w:t>
      </w:r>
      <w:r w:rsidR="00E16A1D">
        <w:t>The book is available at the University Bookstore.</w:t>
      </w:r>
      <w:r w:rsidR="0000721D">
        <w:t xml:space="preserve"> You may also purchase (or rent) the electronic version of the book if you would like, since it is less expensive. </w:t>
      </w:r>
      <w:r w:rsidR="001C2690">
        <w:t>Any</w:t>
      </w:r>
      <w:r>
        <w:t xml:space="preserve"> other readings will be posted on Blackboard. </w:t>
      </w:r>
    </w:p>
    <w:p w:rsidR="0076562F" w:rsidRDefault="0076562F" w:rsidP="0076562F">
      <w:pPr>
        <w:spacing w:line="240" w:lineRule="auto"/>
        <w:contextualSpacing/>
      </w:pPr>
    </w:p>
    <w:p w:rsidR="0076562F" w:rsidRDefault="0076562F" w:rsidP="0076562F">
      <w:pPr>
        <w:spacing w:line="240" w:lineRule="auto"/>
        <w:contextualSpacing/>
      </w:pPr>
      <w:r>
        <w:t>You must bring paper to class in case of a s</w:t>
      </w:r>
      <w:r w:rsidR="00483518">
        <w:t xml:space="preserve">hort in class writing </w:t>
      </w:r>
      <w:r w:rsidR="00FA6818">
        <w:t>exercises</w:t>
      </w:r>
      <w:r>
        <w:t xml:space="preserve"> and something to write with. Either a</w:t>
      </w:r>
      <w:r w:rsidR="001012C0">
        <w:t xml:space="preserve"> pen or pencil is fine.</w:t>
      </w:r>
    </w:p>
    <w:p w:rsidR="0076562F" w:rsidRDefault="0076562F" w:rsidP="0076562F">
      <w:pPr>
        <w:spacing w:line="240" w:lineRule="auto"/>
        <w:contextualSpacing/>
      </w:pPr>
    </w:p>
    <w:p w:rsidR="0076562F" w:rsidRPr="00AB3826" w:rsidRDefault="0076562F" w:rsidP="0076562F">
      <w:pPr>
        <w:pBdr>
          <w:bottom w:val="single" w:sz="12" w:space="1" w:color="auto"/>
        </w:pBdr>
        <w:spacing w:line="240" w:lineRule="auto"/>
        <w:contextualSpacing/>
        <w:rPr>
          <w:b/>
        </w:rPr>
      </w:pPr>
      <w:r w:rsidRPr="00AB3826">
        <w:rPr>
          <w:b/>
        </w:rPr>
        <w:t>Course Requirements</w:t>
      </w:r>
      <w:r>
        <w:rPr>
          <w:b/>
        </w:rPr>
        <w:t xml:space="preserve"> and Grading</w:t>
      </w:r>
    </w:p>
    <w:p w:rsidR="0076562F" w:rsidRDefault="0076562F" w:rsidP="0076562F">
      <w:pPr>
        <w:spacing w:line="240" w:lineRule="auto"/>
        <w:contextualSpacing/>
      </w:pPr>
    </w:p>
    <w:p w:rsidR="0076562F" w:rsidRDefault="0076562F" w:rsidP="0076562F">
      <w:pPr>
        <w:spacing w:line="240" w:lineRule="auto"/>
        <w:contextualSpacing/>
      </w:pPr>
      <w:r>
        <w:t xml:space="preserve">Your grade will be based on </w:t>
      </w:r>
      <w:r w:rsidRPr="006821E0">
        <w:rPr>
          <w:b/>
        </w:rPr>
        <w:t>three exams</w:t>
      </w:r>
      <w:r w:rsidR="0000721D" w:rsidRPr="0000721D">
        <w:rPr>
          <w:b/>
        </w:rPr>
        <w:t xml:space="preserve"> </w:t>
      </w:r>
      <w:r w:rsidRPr="0000721D">
        <w:rPr>
          <w:b/>
        </w:rPr>
        <w:t>and</w:t>
      </w:r>
      <w:r>
        <w:t xml:space="preserve"> </w:t>
      </w:r>
      <w:r w:rsidRPr="006821E0">
        <w:rPr>
          <w:b/>
        </w:rPr>
        <w:t>ten short writing assignments</w:t>
      </w:r>
      <w:r>
        <w:t xml:space="preserve">. All exams will be cumulative but weighted more heavily to the newest materials covered in class. </w:t>
      </w:r>
    </w:p>
    <w:p w:rsidR="0076562F" w:rsidRDefault="0076562F" w:rsidP="0076562F">
      <w:pPr>
        <w:spacing w:line="240" w:lineRule="auto"/>
        <w:contextualSpacing/>
      </w:pPr>
    </w:p>
    <w:p w:rsidR="0076562F" w:rsidRDefault="0076562F" w:rsidP="0076562F">
      <w:pPr>
        <w:spacing w:line="240" w:lineRule="auto"/>
        <w:contextualSpacing/>
      </w:pPr>
      <w:r>
        <w:t xml:space="preserve">First midterm exam </w:t>
      </w:r>
      <w:r>
        <w:tab/>
      </w:r>
      <w:r>
        <w:tab/>
      </w:r>
      <w:r>
        <w:tab/>
      </w:r>
      <w:r w:rsidR="005379E1">
        <w:t>20</w:t>
      </w:r>
      <w:r>
        <w:t xml:space="preserve"> Points</w:t>
      </w:r>
    </w:p>
    <w:p w:rsidR="0076562F" w:rsidRDefault="005379E1" w:rsidP="0076562F">
      <w:pPr>
        <w:spacing w:line="240" w:lineRule="auto"/>
        <w:contextualSpacing/>
      </w:pPr>
      <w:r>
        <w:t>Second midterm exam</w:t>
      </w:r>
      <w:r>
        <w:tab/>
      </w:r>
      <w:r>
        <w:tab/>
      </w:r>
      <w:r>
        <w:tab/>
        <w:t>25</w:t>
      </w:r>
      <w:r w:rsidR="0076562F">
        <w:t xml:space="preserve"> Points</w:t>
      </w:r>
    </w:p>
    <w:p w:rsidR="0076562F" w:rsidRDefault="0076562F" w:rsidP="0076562F">
      <w:pPr>
        <w:spacing w:line="240" w:lineRule="auto"/>
        <w:contextualSpacing/>
      </w:pPr>
      <w:r>
        <w:t>Final exam</w:t>
      </w:r>
      <w:r w:rsidR="005379E1">
        <w:tab/>
      </w:r>
      <w:r w:rsidR="005379E1">
        <w:tab/>
      </w:r>
      <w:r w:rsidR="005379E1">
        <w:tab/>
      </w:r>
      <w:r w:rsidR="005379E1">
        <w:tab/>
        <w:t>30</w:t>
      </w:r>
      <w:r>
        <w:t xml:space="preserve"> Points</w:t>
      </w:r>
    </w:p>
    <w:p w:rsidR="00C622C0" w:rsidRDefault="005379E1" w:rsidP="0076562F">
      <w:pPr>
        <w:spacing w:line="240" w:lineRule="auto"/>
        <w:contextualSpacing/>
      </w:pPr>
      <w:r>
        <w:t xml:space="preserve">10 </w:t>
      </w:r>
      <w:r w:rsidR="00C622C0">
        <w:t>In class</w:t>
      </w:r>
      <w:r w:rsidR="0076562F">
        <w:t xml:space="preserve"> writing assignments </w:t>
      </w:r>
      <w:r w:rsidR="0076562F">
        <w:tab/>
      </w:r>
      <w:r w:rsidR="00C622C0">
        <w:t>2</w:t>
      </w:r>
      <w:r>
        <w:t>5</w:t>
      </w:r>
      <w:r w:rsidR="0076562F">
        <w:t xml:space="preserve"> Points</w:t>
      </w:r>
      <w:r>
        <w:t xml:space="preserve"> (Hand in all 10 and get 3pnts extra credit)</w:t>
      </w:r>
    </w:p>
    <w:p w:rsidR="0076562F" w:rsidRDefault="0076562F" w:rsidP="0076562F">
      <w:pPr>
        <w:spacing w:line="240" w:lineRule="auto"/>
        <w:contextualSpacing/>
      </w:pPr>
      <w:r>
        <w:tab/>
      </w:r>
      <w:r>
        <w:tab/>
      </w:r>
      <w:r>
        <w:tab/>
      </w:r>
      <w:r>
        <w:tab/>
      </w:r>
      <w:r>
        <w:tab/>
        <w:t>_________</w:t>
      </w:r>
    </w:p>
    <w:p w:rsidR="0076562F" w:rsidRDefault="0076562F" w:rsidP="0076562F">
      <w:pPr>
        <w:spacing w:line="240" w:lineRule="auto"/>
        <w:contextualSpacing/>
      </w:pPr>
      <w:r>
        <w:tab/>
      </w:r>
      <w:r>
        <w:tab/>
      </w:r>
      <w:r>
        <w:tab/>
      </w:r>
      <w:r>
        <w:tab/>
      </w:r>
      <w:r>
        <w:tab/>
        <w:t>100 possible points (103 with extra credit)</w:t>
      </w:r>
    </w:p>
    <w:p w:rsidR="0076562F" w:rsidRDefault="0076562F" w:rsidP="0076562F">
      <w:pPr>
        <w:spacing w:line="240" w:lineRule="auto"/>
        <w:contextualSpacing/>
      </w:pPr>
    </w:p>
    <w:p w:rsidR="0076562F" w:rsidRDefault="00AE7065" w:rsidP="0076562F">
      <w:pPr>
        <w:spacing w:line="240" w:lineRule="auto"/>
        <w:contextualSpacing/>
      </w:pPr>
      <w:r>
        <w:t xml:space="preserve">The </w:t>
      </w:r>
      <w:r w:rsidR="005379E1">
        <w:t>In Class writing assignments</w:t>
      </w:r>
      <w:r w:rsidR="000A2CCD">
        <w:t xml:space="preserve"> </w:t>
      </w:r>
      <w:r w:rsidR="0076562F">
        <w:t>will be graded as follows:</w:t>
      </w:r>
    </w:p>
    <w:p w:rsidR="0076562F" w:rsidRDefault="0076562F" w:rsidP="0076562F">
      <w:pPr>
        <w:spacing w:line="240" w:lineRule="auto"/>
        <w:contextualSpacing/>
      </w:pPr>
    </w:p>
    <w:p w:rsidR="0076562F" w:rsidRDefault="0076562F" w:rsidP="0076562F">
      <w:pPr>
        <w:pStyle w:val="ListParagraph"/>
        <w:numPr>
          <w:ilvl w:val="0"/>
          <w:numId w:val="1"/>
        </w:numPr>
        <w:spacing w:line="240" w:lineRule="auto"/>
      </w:pPr>
      <w:r>
        <w:t>Not completed (0 points)</w:t>
      </w:r>
    </w:p>
    <w:p w:rsidR="0076562F" w:rsidRDefault="0076562F" w:rsidP="0076562F">
      <w:pPr>
        <w:spacing w:line="240" w:lineRule="auto"/>
        <w:ind w:left="1440"/>
      </w:pPr>
      <w:r>
        <w:sym w:font="Wingdings" w:char="F0FC"/>
      </w:r>
      <w:r>
        <w:t>-</w:t>
      </w:r>
      <w:r>
        <w:tab/>
      </w:r>
      <w:r>
        <w:tab/>
        <w:t>Did not meet basic requirements (1 point)</w:t>
      </w:r>
    </w:p>
    <w:p w:rsidR="0076562F" w:rsidRDefault="0076562F" w:rsidP="0076562F">
      <w:pPr>
        <w:spacing w:line="240" w:lineRule="auto"/>
        <w:ind w:left="1440"/>
      </w:pPr>
      <w:r>
        <w:sym w:font="Wingdings" w:char="F0FC"/>
      </w:r>
      <w:r>
        <w:tab/>
      </w:r>
      <w:r>
        <w:tab/>
        <w:t>Adequate (2 points)</w:t>
      </w:r>
    </w:p>
    <w:p w:rsidR="0076562F" w:rsidRDefault="0076562F" w:rsidP="0076562F">
      <w:pPr>
        <w:spacing w:line="240" w:lineRule="auto"/>
        <w:ind w:left="1440"/>
      </w:pPr>
      <w:r>
        <w:sym w:font="Wingdings" w:char="F0FC"/>
      </w:r>
      <w:r w:rsidR="00BD02DA">
        <w:t>+</w:t>
      </w:r>
      <w:r w:rsidR="00BD02DA">
        <w:tab/>
      </w:r>
      <w:r w:rsidR="00BD02DA">
        <w:tab/>
        <w:t>Very Good (2.5</w:t>
      </w:r>
      <w:r>
        <w:t xml:space="preserve"> points)</w:t>
      </w:r>
    </w:p>
    <w:p w:rsidR="0076562F" w:rsidRDefault="0076562F" w:rsidP="0076562F">
      <w:pPr>
        <w:spacing w:line="240" w:lineRule="auto"/>
        <w:contextualSpacing/>
      </w:pPr>
    </w:p>
    <w:p w:rsidR="0076562F" w:rsidRDefault="0076562F" w:rsidP="0076562F">
      <w:pPr>
        <w:spacing w:line="240" w:lineRule="auto"/>
        <w:contextualSpacing/>
      </w:pPr>
      <w:r>
        <w:t xml:space="preserve">If you hand in all ten assignments you will receive an extra 3 points to your overall grade. There will be </w:t>
      </w:r>
      <w:r w:rsidRPr="00D35F29">
        <w:rPr>
          <w:b/>
        </w:rPr>
        <w:t>no additional extra credit</w:t>
      </w:r>
      <w:r>
        <w:t>.</w:t>
      </w:r>
    </w:p>
    <w:p w:rsidR="0076562F" w:rsidRDefault="0076562F" w:rsidP="0076562F">
      <w:pPr>
        <w:spacing w:line="240" w:lineRule="auto"/>
        <w:contextualSpacing/>
      </w:pPr>
    </w:p>
    <w:p w:rsidR="0076562F" w:rsidRDefault="0076562F" w:rsidP="0076562F">
      <w:pPr>
        <w:spacing w:line="240" w:lineRule="auto"/>
        <w:contextualSpacing/>
      </w:pPr>
      <w:r>
        <w:t>The grading scale is as follows:</w:t>
      </w:r>
    </w:p>
    <w:p w:rsidR="0076562F" w:rsidRDefault="0076562F" w:rsidP="0076562F">
      <w:pPr>
        <w:spacing w:line="240" w:lineRule="auto"/>
        <w:contextualSpacing/>
      </w:pPr>
      <w:r>
        <w:t>A</w:t>
      </w:r>
      <w:r>
        <w:tab/>
      </w:r>
      <w:r>
        <w:tab/>
        <w:t>92-100</w:t>
      </w:r>
      <w:r>
        <w:tab/>
      </w:r>
      <w:r>
        <w:tab/>
      </w:r>
      <w:r>
        <w:tab/>
      </w:r>
      <w:r>
        <w:tab/>
        <w:t>C</w:t>
      </w:r>
      <w:r>
        <w:tab/>
      </w:r>
      <w:r>
        <w:tab/>
        <w:t>72-77</w:t>
      </w:r>
    </w:p>
    <w:p w:rsidR="0076562F" w:rsidRDefault="0076562F" w:rsidP="0076562F">
      <w:pPr>
        <w:spacing w:line="240" w:lineRule="auto"/>
        <w:contextualSpacing/>
      </w:pPr>
      <w:r>
        <w:t xml:space="preserve">A- </w:t>
      </w:r>
      <w:r>
        <w:tab/>
      </w:r>
      <w:r>
        <w:tab/>
        <w:t>90-91</w:t>
      </w:r>
      <w:r>
        <w:tab/>
      </w:r>
      <w:r>
        <w:tab/>
      </w:r>
      <w:r>
        <w:tab/>
      </w:r>
      <w:r>
        <w:tab/>
        <w:t>C-</w:t>
      </w:r>
      <w:r>
        <w:tab/>
      </w:r>
      <w:r>
        <w:tab/>
        <w:t>70-71</w:t>
      </w:r>
    </w:p>
    <w:p w:rsidR="0076562F" w:rsidRDefault="0076562F" w:rsidP="0076562F">
      <w:pPr>
        <w:spacing w:line="240" w:lineRule="auto"/>
        <w:contextualSpacing/>
      </w:pPr>
      <w:r>
        <w:t>B+</w:t>
      </w:r>
      <w:r>
        <w:tab/>
      </w:r>
      <w:r>
        <w:tab/>
        <w:t>88-89</w:t>
      </w:r>
      <w:r>
        <w:tab/>
      </w:r>
      <w:r>
        <w:tab/>
      </w:r>
      <w:r>
        <w:tab/>
      </w:r>
      <w:r>
        <w:tab/>
        <w:t>D+</w:t>
      </w:r>
      <w:r>
        <w:tab/>
      </w:r>
      <w:r>
        <w:tab/>
        <w:t>68-69</w:t>
      </w:r>
    </w:p>
    <w:p w:rsidR="0076562F" w:rsidRDefault="00004462" w:rsidP="0076562F">
      <w:pPr>
        <w:spacing w:line="240" w:lineRule="auto"/>
        <w:contextualSpacing/>
      </w:pPr>
      <w:r>
        <w:t>B</w:t>
      </w:r>
      <w:r>
        <w:tab/>
      </w:r>
      <w:r>
        <w:tab/>
        <w:t>82-87</w:t>
      </w:r>
      <w:r w:rsidR="0076562F">
        <w:tab/>
      </w:r>
      <w:r w:rsidR="0076562F">
        <w:tab/>
      </w:r>
      <w:r w:rsidR="0076562F">
        <w:tab/>
      </w:r>
      <w:r w:rsidR="0076562F">
        <w:tab/>
        <w:t>D</w:t>
      </w:r>
      <w:r w:rsidR="0076562F">
        <w:tab/>
      </w:r>
      <w:r w:rsidR="0076562F">
        <w:tab/>
        <w:t>62-67</w:t>
      </w:r>
    </w:p>
    <w:p w:rsidR="0076562F" w:rsidRDefault="0076562F" w:rsidP="0076562F">
      <w:pPr>
        <w:spacing w:line="240" w:lineRule="auto"/>
        <w:contextualSpacing/>
      </w:pPr>
      <w:r>
        <w:t>B-</w:t>
      </w:r>
      <w:r>
        <w:tab/>
      </w:r>
      <w:r>
        <w:tab/>
        <w:t>80-81</w:t>
      </w:r>
      <w:r>
        <w:tab/>
      </w:r>
      <w:r>
        <w:tab/>
      </w:r>
      <w:r>
        <w:tab/>
      </w:r>
      <w:r>
        <w:tab/>
        <w:t>D-</w:t>
      </w:r>
      <w:r>
        <w:tab/>
      </w:r>
      <w:r>
        <w:tab/>
        <w:t>60-61</w:t>
      </w:r>
    </w:p>
    <w:p w:rsidR="0076562F" w:rsidRDefault="0076562F" w:rsidP="0076562F">
      <w:pPr>
        <w:spacing w:line="240" w:lineRule="auto"/>
        <w:contextualSpacing/>
      </w:pPr>
      <w:r>
        <w:t>C+</w:t>
      </w:r>
      <w:r>
        <w:tab/>
      </w:r>
      <w:r>
        <w:tab/>
        <w:t>78-79</w:t>
      </w:r>
      <w:r>
        <w:tab/>
      </w:r>
      <w:r>
        <w:tab/>
      </w:r>
      <w:r>
        <w:tab/>
      </w:r>
      <w:r>
        <w:tab/>
        <w:t>E</w:t>
      </w:r>
      <w:r>
        <w:tab/>
      </w:r>
      <w:r>
        <w:tab/>
        <w:t>Under 60</w:t>
      </w:r>
    </w:p>
    <w:p w:rsidR="0076562F" w:rsidRDefault="0076562F" w:rsidP="0076562F">
      <w:pPr>
        <w:spacing w:line="240" w:lineRule="auto"/>
        <w:contextualSpacing/>
      </w:pPr>
    </w:p>
    <w:p w:rsidR="0076562F" w:rsidRDefault="0076562F" w:rsidP="0076562F">
      <w:pPr>
        <w:spacing w:line="240" w:lineRule="auto"/>
        <w:contextualSpacing/>
      </w:pPr>
      <w:r>
        <w:lastRenderedPageBreak/>
        <w:t>I reserve the right to bump borderline grades up for exceptional effort or in-class participation. I will not bump any grades down.</w:t>
      </w:r>
    </w:p>
    <w:p w:rsidR="0076562F" w:rsidRDefault="0076562F" w:rsidP="0076562F">
      <w:pPr>
        <w:spacing w:line="240" w:lineRule="auto"/>
        <w:contextualSpacing/>
      </w:pPr>
    </w:p>
    <w:p w:rsidR="0076562F" w:rsidRPr="00727721" w:rsidRDefault="0076562F" w:rsidP="0076562F">
      <w:pPr>
        <w:pBdr>
          <w:bottom w:val="single" w:sz="12" w:space="1" w:color="auto"/>
        </w:pBdr>
        <w:spacing w:line="240" w:lineRule="auto"/>
        <w:contextualSpacing/>
        <w:rPr>
          <w:b/>
        </w:rPr>
      </w:pPr>
      <w:r w:rsidRPr="00727721">
        <w:rPr>
          <w:b/>
        </w:rPr>
        <w:t>Other Class Policies</w:t>
      </w:r>
    </w:p>
    <w:p w:rsidR="0076562F" w:rsidRDefault="0076562F" w:rsidP="0076562F">
      <w:pPr>
        <w:spacing w:line="240" w:lineRule="auto"/>
        <w:contextualSpacing/>
      </w:pPr>
    </w:p>
    <w:p w:rsidR="0076562F" w:rsidRDefault="0076562F" w:rsidP="0076562F">
      <w:pPr>
        <w:spacing w:line="240" w:lineRule="auto"/>
        <w:contextualSpacing/>
      </w:pPr>
      <w:r w:rsidRPr="00326B34">
        <w:rPr>
          <w:b/>
        </w:rPr>
        <w:t>Missed exams:</w:t>
      </w:r>
      <w:r>
        <w:t xml:space="preserve"> Students may make up exams or assignments past the due date only with documentation of a legitimate excuse for missing the assignment or exam, such as serious illness or death in the family. See </w:t>
      </w:r>
      <w:hyperlink r:id="rId9" w:history="1">
        <w:r w:rsidRPr="00EA3EAF">
          <w:rPr>
            <w:rStyle w:val="Hyperlink"/>
          </w:rPr>
          <w:t>http://www.albant.edu/undergraduatebulletin/regulations.html</w:t>
        </w:r>
      </w:hyperlink>
      <w:r>
        <w:t xml:space="preserve"> for general university policy on absences and </w:t>
      </w:r>
      <w:hyperlink r:id="rId10" w:history="1">
        <w:r w:rsidRPr="00EA3EAF">
          <w:rPr>
            <w:rStyle w:val="Hyperlink"/>
          </w:rPr>
          <w:t>http://www.albany.edu/healthcenter/medicalexcuse.shtml</w:t>
        </w:r>
      </w:hyperlink>
      <w:r>
        <w:t xml:space="preserve"> for policy on medical absences in particular. Please see me if you have any questions. </w:t>
      </w:r>
    </w:p>
    <w:p w:rsidR="0000721D" w:rsidRDefault="0000721D" w:rsidP="0076562F">
      <w:pPr>
        <w:spacing w:line="240" w:lineRule="auto"/>
        <w:contextualSpacing/>
      </w:pPr>
    </w:p>
    <w:p w:rsidR="0000721D" w:rsidRDefault="0000721D" w:rsidP="0076562F">
      <w:pPr>
        <w:spacing w:line="240" w:lineRule="auto"/>
        <w:contextualSpacing/>
      </w:pPr>
      <w:r w:rsidRPr="0000721D">
        <w:rPr>
          <w:b/>
        </w:rPr>
        <w:t>Missed Writing Assignments:</w:t>
      </w:r>
      <w:r>
        <w:t xml:space="preserve"> In class writing assignments may be made up if you (the student) are able to provide a legitimate excuse for why you missed class. Without a reason for missing the assignment you will receive no credit for that day’s work. </w:t>
      </w:r>
    </w:p>
    <w:p w:rsidR="0076562F" w:rsidRDefault="0076562F" w:rsidP="0076562F">
      <w:pPr>
        <w:spacing w:line="240" w:lineRule="auto"/>
        <w:contextualSpacing/>
      </w:pPr>
    </w:p>
    <w:p w:rsidR="0076562F" w:rsidRDefault="0076562F" w:rsidP="0076562F">
      <w:pPr>
        <w:spacing w:line="240" w:lineRule="auto"/>
        <w:contextualSpacing/>
      </w:pPr>
      <w:r w:rsidRPr="00FD4516">
        <w:rPr>
          <w:b/>
        </w:rPr>
        <w:t>Academic integrity:</w:t>
      </w:r>
      <w:r>
        <w:t xml:space="preserve"> Any student who engages in academic dishonesty (e.g. cheating on exams, plagiarism, copying assignments) will automatically receive a failing grade for the exam or assignment. In addition, that student will be referred to the University Judicial System, which can administer more serious punishments (including suspension or expulsion). You are responsible for knowing the university’s Undergraduate Academic Regulations (</w:t>
      </w:r>
      <w:hyperlink r:id="rId11" w:history="1">
        <w:r w:rsidRPr="00EA3EAF">
          <w:rPr>
            <w:rStyle w:val="Hyperlink"/>
          </w:rPr>
          <w:t>http://www.albany.edu/undergraduate _bulletin/regulations.html</w:t>
        </w:r>
      </w:hyperlink>
      <w:r>
        <w:t xml:space="preserve">) and complying with them. </w:t>
      </w:r>
    </w:p>
    <w:p w:rsidR="0076562F" w:rsidRDefault="0076562F" w:rsidP="0076562F">
      <w:pPr>
        <w:spacing w:line="240" w:lineRule="auto"/>
        <w:contextualSpacing/>
      </w:pPr>
    </w:p>
    <w:p w:rsidR="0076562F" w:rsidRDefault="0076562F" w:rsidP="0076562F">
      <w:pPr>
        <w:spacing w:line="240" w:lineRule="auto"/>
        <w:contextualSpacing/>
      </w:pPr>
    </w:p>
    <w:p w:rsidR="0076562F" w:rsidRPr="00AB3826" w:rsidRDefault="0076562F" w:rsidP="0076562F">
      <w:pPr>
        <w:pBdr>
          <w:bottom w:val="single" w:sz="12" w:space="1" w:color="auto"/>
        </w:pBdr>
        <w:spacing w:line="240" w:lineRule="auto"/>
        <w:contextualSpacing/>
        <w:rPr>
          <w:b/>
        </w:rPr>
      </w:pPr>
      <w:r w:rsidRPr="00AB3826">
        <w:rPr>
          <w:b/>
        </w:rPr>
        <w:t xml:space="preserve">Schedule </w:t>
      </w:r>
    </w:p>
    <w:p w:rsidR="00444F31" w:rsidRDefault="00811C2C">
      <w:r>
        <w:t>Please be aware that the sche</w:t>
      </w:r>
      <w:r w:rsidR="0000721D">
        <w:t>dule of readings and lectures is</w:t>
      </w:r>
      <w:r>
        <w:t xml:space="preserve"> subject to change. Any changes will be announced in class so if you miss class, please make sure you find out possible changes from classmates. </w:t>
      </w:r>
      <w:r w:rsidR="00A12C42" w:rsidRPr="00A12C42">
        <w:rPr>
          <w:b/>
          <w:i/>
        </w:rPr>
        <w:t>Reading</w:t>
      </w:r>
      <w:r w:rsidR="0000721D">
        <w:rPr>
          <w:b/>
          <w:i/>
        </w:rPr>
        <w:t>s should be done before class of</w:t>
      </w:r>
      <w:r w:rsidR="00A12C42" w:rsidRPr="00A12C42">
        <w:rPr>
          <w:b/>
          <w:i/>
        </w:rPr>
        <w:t xml:space="preserve"> the day that they are listed</w:t>
      </w:r>
      <w:r w:rsidR="00A12C42">
        <w:rPr>
          <w:b/>
          <w:i/>
        </w:rPr>
        <w:t>**</w:t>
      </w:r>
      <w:r w:rsidR="00A12C42" w:rsidRPr="00A12C42">
        <w:rPr>
          <w:b/>
          <w:i/>
        </w:rPr>
        <w:t>.</w:t>
      </w:r>
    </w:p>
    <w:p w:rsidR="00A047A6" w:rsidRPr="00CA16AC" w:rsidRDefault="00A047A6" w:rsidP="00F43B34">
      <w:pPr>
        <w:jc w:val="center"/>
        <w:rPr>
          <w:b/>
          <w:sz w:val="20"/>
          <w:szCs w:val="20"/>
          <w:u w:val="single"/>
        </w:rPr>
      </w:pPr>
      <w:r w:rsidRPr="00CA16AC">
        <w:rPr>
          <w:b/>
          <w:sz w:val="20"/>
          <w:szCs w:val="20"/>
          <w:u w:val="single"/>
        </w:rPr>
        <w:t>Section 1- The Sociological Imagination</w:t>
      </w:r>
    </w:p>
    <w:p w:rsidR="005379E1" w:rsidRPr="00CA16AC" w:rsidRDefault="005379E1">
      <w:pPr>
        <w:rPr>
          <w:sz w:val="20"/>
          <w:szCs w:val="20"/>
        </w:rPr>
      </w:pPr>
      <w:proofErr w:type="gramStart"/>
      <w:r w:rsidRPr="00CA16AC">
        <w:rPr>
          <w:sz w:val="20"/>
          <w:szCs w:val="20"/>
        </w:rPr>
        <w:t>T August 26</w:t>
      </w:r>
      <w:r w:rsidR="00A12C42" w:rsidRPr="00CA16AC">
        <w:rPr>
          <w:sz w:val="20"/>
          <w:szCs w:val="20"/>
        </w:rPr>
        <w:t xml:space="preserve"> </w:t>
      </w:r>
      <w:r w:rsidR="00A12C42" w:rsidRPr="00CA16AC">
        <w:rPr>
          <w:sz w:val="20"/>
          <w:szCs w:val="20"/>
        </w:rPr>
        <w:tab/>
      </w:r>
      <w:r w:rsidR="00A12C42" w:rsidRPr="00CA16AC">
        <w:rPr>
          <w:sz w:val="20"/>
          <w:szCs w:val="20"/>
        </w:rPr>
        <w:tab/>
      </w:r>
      <w:r w:rsidR="00A12C42" w:rsidRPr="00CA16AC">
        <w:rPr>
          <w:sz w:val="20"/>
          <w:szCs w:val="20"/>
        </w:rPr>
        <w:tab/>
        <w:t>Introduction to the course-</w:t>
      </w:r>
      <w:r w:rsidR="00A047A6" w:rsidRPr="00CA16AC">
        <w:rPr>
          <w:sz w:val="20"/>
          <w:szCs w:val="20"/>
        </w:rPr>
        <w:t xml:space="preserve"> No Reading due.</w:t>
      </w:r>
      <w:proofErr w:type="gramEnd"/>
    </w:p>
    <w:p w:rsidR="005379E1" w:rsidRPr="00CA16AC" w:rsidRDefault="00A12C42">
      <w:pPr>
        <w:rPr>
          <w:sz w:val="20"/>
          <w:szCs w:val="20"/>
        </w:rPr>
      </w:pPr>
      <w:r w:rsidRPr="00CA16AC">
        <w:rPr>
          <w:sz w:val="20"/>
          <w:szCs w:val="20"/>
        </w:rPr>
        <w:t>TH</w:t>
      </w:r>
      <w:r w:rsidR="005379E1" w:rsidRPr="00CA16AC">
        <w:rPr>
          <w:sz w:val="20"/>
          <w:szCs w:val="20"/>
        </w:rPr>
        <w:t xml:space="preserve"> August 27</w:t>
      </w:r>
      <w:r w:rsidRPr="00CA16AC">
        <w:rPr>
          <w:sz w:val="20"/>
          <w:szCs w:val="20"/>
        </w:rPr>
        <w:t xml:space="preserve"> </w:t>
      </w:r>
      <w:r w:rsidRPr="00CA16AC">
        <w:rPr>
          <w:sz w:val="20"/>
          <w:szCs w:val="20"/>
        </w:rPr>
        <w:tab/>
      </w:r>
      <w:r w:rsidRPr="00CA16AC">
        <w:rPr>
          <w:sz w:val="20"/>
          <w:szCs w:val="20"/>
        </w:rPr>
        <w:tab/>
      </w:r>
      <w:r w:rsidRPr="00CA16AC">
        <w:rPr>
          <w:sz w:val="20"/>
          <w:szCs w:val="20"/>
        </w:rPr>
        <w:tab/>
        <w:t>Methods- Read Chapters 1 and 2</w:t>
      </w:r>
    </w:p>
    <w:p w:rsidR="005379E1" w:rsidRPr="00CA16AC" w:rsidRDefault="005379E1">
      <w:pPr>
        <w:rPr>
          <w:sz w:val="20"/>
          <w:szCs w:val="20"/>
        </w:rPr>
      </w:pPr>
      <w:r w:rsidRPr="00CA16AC">
        <w:rPr>
          <w:sz w:val="20"/>
          <w:szCs w:val="20"/>
        </w:rPr>
        <w:t>T September 3</w:t>
      </w:r>
      <w:proofErr w:type="gramStart"/>
      <w:r w:rsidR="00A12C42" w:rsidRPr="00CA16AC">
        <w:rPr>
          <w:sz w:val="20"/>
          <w:szCs w:val="20"/>
        </w:rPr>
        <w:tab/>
      </w:r>
      <w:r w:rsidR="00A12C42" w:rsidRPr="00CA16AC">
        <w:rPr>
          <w:sz w:val="20"/>
          <w:szCs w:val="20"/>
        </w:rPr>
        <w:tab/>
      </w:r>
      <w:r w:rsidR="00A12C42" w:rsidRPr="00CA16AC">
        <w:rPr>
          <w:sz w:val="20"/>
          <w:szCs w:val="20"/>
        </w:rPr>
        <w:tab/>
        <w:t>Culture</w:t>
      </w:r>
      <w:proofErr w:type="gramEnd"/>
      <w:r w:rsidR="00A12C42" w:rsidRPr="00CA16AC">
        <w:rPr>
          <w:sz w:val="20"/>
          <w:szCs w:val="20"/>
        </w:rPr>
        <w:t xml:space="preserve"> and Media- Read Chapter 3</w:t>
      </w:r>
    </w:p>
    <w:p w:rsidR="005379E1" w:rsidRPr="00CA16AC" w:rsidRDefault="005379E1">
      <w:pPr>
        <w:rPr>
          <w:sz w:val="20"/>
          <w:szCs w:val="20"/>
        </w:rPr>
      </w:pPr>
      <w:r w:rsidRPr="00CA16AC">
        <w:rPr>
          <w:sz w:val="20"/>
          <w:szCs w:val="20"/>
        </w:rPr>
        <w:t xml:space="preserve">TH September </w:t>
      </w:r>
      <w:proofErr w:type="gramStart"/>
      <w:r w:rsidRPr="00CA16AC">
        <w:rPr>
          <w:sz w:val="20"/>
          <w:szCs w:val="20"/>
        </w:rPr>
        <w:t>4</w:t>
      </w:r>
      <w:r w:rsidR="00A12C42" w:rsidRPr="00CA16AC">
        <w:rPr>
          <w:sz w:val="20"/>
          <w:szCs w:val="20"/>
        </w:rPr>
        <w:tab/>
      </w:r>
      <w:r w:rsidR="00A12C42" w:rsidRPr="00CA16AC">
        <w:rPr>
          <w:sz w:val="20"/>
          <w:szCs w:val="20"/>
        </w:rPr>
        <w:tab/>
      </w:r>
      <w:r w:rsidR="00CA16AC">
        <w:rPr>
          <w:sz w:val="20"/>
          <w:szCs w:val="20"/>
        </w:rPr>
        <w:tab/>
      </w:r>
      <w:r w:rsidR="00A12C42" w:rsidRPr="00CA16AC">
        <w:rPr>
          <w:sz w:val="20"/>
          <w:szCs w:val="20"/>
        </w:rPr>
        <w:t>Socialization</w:t>
      </w:r>
      <w:proofErr w:type="gramEnd"/>
      <w:r w:rsidR="00A12C42" w:rsidRPr="00CA16AC">
        <w:rPr>
          <w:sz w:val="20"/>
          <w:szCs w:val="20"/>
        </w:rPr>
        <w:t xml:space="preserve"> and the Construction of Reality- Read Chapter 4</w:t>
      </w:r>
    </w:p>
    <w:p w:rsidR="005379E1" w:rsidRPr="00CA16AC" w:rsidRDefault="005379E1">
      <w:pPr>
        <w:rPr>
          <w:sz w:val="20"/>
          <w:szCs w:val="20"/>
        </w:rPr>
      </w:pPr>
      <w:r w:rsidRPr="00CA16AC">
        <w:rPr>
          <w:sz w:val="20"/>
          <w:szCs w:val="20"/>
        </w:rPr>
        <w:t>T September 9</w:t>
      </w:r>
      <w:r w:rsidR="00A12C42" w:rsidRPr="00CA16AC">
        <w:rPr>
          <w:sz w:val="20"/>
          <w:szCs w:val="20"/>
        </w:rPr>
        <w:tab/>
      </w:r>
      <w:r w:rsidR="00A12C42" w:rsidRPr="00CA16AC">
        <w:rPr>
          <w:sz w:val="20"/>
          <w:szCs w:val="20"/>
        </w:rPr>
        <w:tab/>
      </w:r>
      <w:r w:rsidR="00A12C42" w:rsidRPr="00CA16AC">
        <w:rPr>
          <w:sz w:val="20"/>
          <w:szCs w:val="20"/>
        </w:rPr>
        <w:tab/>
        <w:t>Groups and Networks- Read Chapter 5</w:t>
      </w:r>
    </w:p>
    <w:p w:rsidR="00A047A6" w:rsidRPr="00CA16AC" w:rsidRDefault="00A047A6">
      <w:pPr>
        <w:rPr>
          <w:sz w:val="20"/>
          <w:szCs w:val="20"/>
        </w:rPr>
      </w:pPr>
      <w:r w:rsidRPr="00CA16AC">
        <w:rPr>
          <w:sz w:val="20"/>
          <w:szCs w:val="20"/>
        </w:rPr>
        <w:t>TH September 11</w:t>
      </w:r>
      <w:proofErr w:type="gramStart"/>
      <w:r w:rsidR="00A12C42" w:rsidRPr="00CA16AC">
        <w:rPr>
          <w:sz w:val="20"/>
          <w:szCs w:val="20"/>
        </w:rPr>
        <w:tab/>
      </w:r>
      <w:r w:rsidR="00A12C42" w:rsidRPr="00CA16AC">
        <w:rPr>
          <w:sz w:val="20"/>
          <w:szCs w:val="20"/>
        </w:rPr>
        <w:tab/>
      </w:r>
      <w:r w:rsidR="00CA16AC">
        <w:rPr>
          <w:sz w:val="20"/>
          <w:szCs w:val="20"/>
        </w:rPr>
        <w:tab/>
      </w:r>
      <w:r w:rsidR="00A12C42" w:rsidRPr="00CA16AC">
        <w:rPr>
          <w:sz w:val="20"/>
          <w:szCs w:val="20"/>
        </w:rPr>
        <w:t>Social Control</w:t>
      </w:r>
      <w:proofErr w:type="gramEnd"/>
      <w:r w:rsidR="00A12C42" w:rsidRPr="00CA16AC">
        <w:rPr>
          <w:sz w:val="20"/>
          <w:szCs w:val="20"/>
        </w:rPr>
        <w:t xml:space="preserve"> and Deviance- Read Chapter 6</w:t>
      </w:r>
      <w:r w:rsidR="00A12C42" w:rsidRPr="00CA16AC">
        <w:rPr>
          <w:sz w:val="20"/>
          <w:szCs w:val="20"/>
        </w:rPr>
        <w:tab/>
      </w:r>
    </w:p>
    <w:p w:rsidR="00A047A6" w:rsidRPr="00CA16AC" w:rsidRDefault="00A047A6" w:rsidP="00A047A6">
      <w:pPr>
        <w:rPr>
          <w:sz w:val="20"/>
          <w:szCs w:val="20"/>
        </w:rPr>
      </w:pPr>
      <w:r w:rsidRPr="00CA16AC">
        <w:rPr>
          <w:sz w:val="20"/>
          <w:szCs w:val="20"/>
        </w:rPr>
        <w:t>T September 16</w:t>
      </w:r>
      <w:r w:rsidR="00A12C42" w:rsidRPr="00CA16AC">
        <w:rPr>
          <w:sz w:val="20"/>
          <w:szCs w:val="20"/>
        </w:rPr>
        <w:tab/>
      </w:r>
      <w:r w:rsidR="00A12C42" w:rsidRPr="00CA16AC">
        <w:rPr>
          <w:sz w:val="20"/>
          <w:szCs w:val="20"/>
        </w:rPr>
        <w:tab/>
      </w:r>
      <w:r w:rsidR="00CA16AC">
        <w:rPr>
          <w:sz w:val="20"/>
          <w:szCs w:val="20"/>
        </w:rPr>
        <w:tab/>
      </w:r>
      <w:proofErr w:type="gramStart"/>
      <w:r w:rsidR="00A12C42" w:rsidRPr="00CA16AC">
        <w:rPr>
          <w:sz w:val="20"/>
          <w:szCs w:val="20"/>
        </w:rPr>
        <w:t>In</w:t>
      </w:r>
      <w:proofErr w:type="gramEnd"/>
      <w:r w:rsidR="00A12C42" w:rsidRPr="00CA16AC">
        <w:rPr>
          <w:sz w:val="20"/>
          <w:szCs w:val="20"/>
        </w:rPr>
        <w:t xml:space="preserve"> Class Documentary on Crime and Deviance- No Reading due. </w:t>
      </w:r>
    </w:p>
    <w:p w:rsidR="00A047A6" w:rsidRPr="00CA16AC" w:rsidRDefault="00A047A6" w:rsidP="00A047A6">
      <w:pPr>
        <w:rPr>
          <w:sz w:val="20"/>
          <w:szCs w:val="20"/>
        </w:rPr>
      </w:pPr>
      <w:r w:rsidRPr="00CA16AC">
        <w:rPr>
          <w:sz w:val="20"/>
          <w:szCs w:val="20"/>
        </w:rPr>
        <w:t>TH September 18</w:t>
      </w:r>
      <w:r w:rsidR="00A12C42" w:rsidRPr="00CA16AC">
        <w:rPr>
          <w:sz w:val="20"/>
          <w:szCs w:val="20"/>
        </w:rPr>
        <w:tab/>
      </w:r>
      <w:r w:rsidR="00A12C42" w:rsidRPr="00CA16AC">
        <w:rPr>
          <w:sz w:val="20"/>
          <w:szCs w:val="20"/>
        </w:rPr>
        <w:tab/>
      </w:r>
      <w:r w:rsidR="00CA16AC">
        <w:rPr>
          <w:sz w:val="20"/>
          <w:szCs w:val="20"/>
        </w:rPr>
        <w:tab/>
      </w:r>
      <w:r w:rsidR="00A12C42" w:rsidRPr="00CA16AC">
        <w:rPr>
          <w:sz w:val="20"/>
          <w:szCs w:val="20"/>
        </w:rPr>
        <w:t>Review for 1</w:t>
      </w:r>
      <w:r w:rsidR="00A12C42" w:rsidRPr="00CA16AC">
        <w:rPr>
          <w:sz w:val="20"/>
          <w:szCs w:val="20"/>
          <w:vertAlign w:val="superscript"/>
        </w:rPr>
        <w:t>st</w:t>
      </w:r>
      <w:r w:rsidR="00A12C42" w:rsidRPr="00CA16AC">
        <w:rPr>
          <w:sz w:val="20"/>
          <w:szCs w:val="20"/>
        </w:rPr>
        <w:t xml:space="preserve"> Midterm</w:t>
      </w:r>
    </w:p>
    <w:p w:rsidR="00A047A6" w:rsidRPr="00CA16AC" w:rsidRDefault="00A047A6" w:rsidP="00A047A6">
      <w:pPr>
        <w:rPr>
          <w:sz w:val="20"/>
          <w:szCs w:val="20"/>
        </w:rPr>
      </w:pPr>
      <w:r w:rsidRPr="00CA16AC">
        <w:rPr>
          <w:sz w:val="20"/>
          <w:szCs w:val="20"/>
        </w:rPr>
        <w:t xml:space="preserve">T September </w:t>
      </w:r>
      <w:proofErr w:type="gramStart"/>
      <w:r w:rsidRPr="00CA16AC">
        <w:rPr>
          <w:sz w:val="20"/>
          <w:szCs w:val="20"/>
        </w:rPr>
        <w:t>23  -</w:t>
      </w:r>
      <w:proofErr w:type="gramEnd"/>
      <w:r w:rsidRPr="00CA16AC">
        <w:rPr>
          <w:sz w:val="20"/>
          <w:szCs w:val="20"/>
        </w:rPr>
        <w:t xml:space="preserve"> </w:t>
      </w:r>
      <w:r w:rsidRPr="00CA16AC">
        <w:rPr>
          <w:b/>
          <w:sz w:val="20"/>
          <w:szCs w:val="20"/>
        </w:rPr>
        <w:t>1</w:t>
      </w:r>
      <w:r w:rsidRPr="00CA16AC">
        <w:rPr>
          <w:b/>
          <w:sz w:val="20"/>
          <w:szCs w:val="20"/>
          <w:vertAlign w:val="superscript"/>
        </w:rPr>
        <w:t>st</w:t>
      </w:r>
      <w:r w:rsidRPr="00CA16AC">
        <w:rPr>
          <w:b/>
          <w:sz w:val="20"/>
          <w:szCs w:val="20"/>
        </w:rPr>
        <w:t xml:space="preserve"> Midterm</w:t>
      </w:r>
      <w:r w:rsidRPr="00CA16AC">
        <w:rPr>
          <w:sz w:val="20"/>
          <w:szCs w:val="20"/>
        </w:rPr>
        <w:t xml:space="preserve"> </w:t>
      </w:r>
    </w:p>
    <w:p w:rsidR="00F43B34" w:rsidRPr="00CA16AC" w:rsidRDefault="00A047A6" w:rsidP="00A047A6">
      <w:pPr>
        <w:rPr>
          <w:sz w:val="20"/>
          <w:szCs w:val="20"/>
        </w:rPr>
      </w:pPr>
      <w:r w:rsidRPr="00CA16AC">
        <w:rPr>
          <w:sz w:val="20"/>
          <w:szCs w:val="20"/>
        </w:rPr>
        <w:lastRenderedPageBreak/>
        <w:t>TH September 25 NO CLASS</w:t>
      </w:r>
    </w:p>
    <w:p w:rsidR="00F43B34" w:rsidRPr="00CA16AC" w:rsidRDefault="00F43B34" w:rsidP="00F43B34">
      <w:pPr>
        <w:jc w:val="center"/>
        <w:rPr>
          <w:b/>
          <w:sz w:val="20"/>
          <w:szCs w:val="20"/>
          <w:u w:val="single"/>
        </w:rPr>
      </w:pPr>
      <w:r w:rsidRPr="00CA16AC">
        <w:rPr>
          <w:b/>
          <w:sz w:val="20"/>
          <w:szCs w:val="20"/>
          <w:u w:val="single"/>
        </w:rPr>
        <w:t>Section 2- Race, Class and Gender</w:t>
      </w:r>
    </w:p>
    <w:p w:rsidR="00A047A6" w:rsidRPr="00CA16AC" w:rsidRDefault="00A047A6" w:rsidP="00A047A6">
      <w:pPr>
        <w:rPr>
          <w:sz w:val="20"/>
          <w:szCs w:val="20"/>
        </w:rPr>
      </w:pPr>
      <w:r w:rsidRPr="00CA16AC">
        <w:rPr>
          <w:sz w:val="20"/>
          <w:szCs w:val="20"/>
        </w:rPr>
        <w:t>T September 30</w:t>
      </w:r>
      <w:r w:rsidR="00C97D27" w:rsidRPr="00CA16AC">
        <w:rPr>
          <w:sz w:val="20"/>
          <w:szCs w:val="20"/>
        </w:rPr>
        <w:tab/>
      </w:r>
      <w:r w:rsidR="00C97D27" w:rsidRPr="00CA16AC">
        <w:rPr>
          <w:sz w:val="20"/>
          <w:szCs w:val="20"/>
        </w:rPr>
        <w:tab/>
      </w:r>
      <w:r w:rsidR="00CA16AC">
        <w:rPr>
          <w:sz w:val="20"/>
          <w:szCs w:val="20"/>
        </w:rPr>
        <w:tab/>
      </w:r>
      <w:r w:rsidR="00C97D27" w:rsidRPr="00CA16AC">
        <w:rPr>
          <w:sz w:val="20"/>
          <w:szCs w:val="20"/>
        </w:rPr>
        <w:t>Stratification- Read Chapter 7</w:t>
      </w:r>
    </w:p>
    <w:p w:rsidR="00A047A6" w:rsidRPr="00CA16AC" w:rsidRDefault="00A047A6" w:rsidP="00A047A6">
      <w:pPr>
        <w:rPr>
          <w:sz w:val="20"/>
          <w:szCs w:val="20"/>
        </w:rPr>
      </w:pPr>
      <w:r w:rsidRPr="00CA16AC">
        <w:rPr>
          <w:sz w:val="20"/>
          <w:szCs w:val="20"/>
        </w:rPr>
        <w:t>TH October 2</w:t>
      </w:r>
      <w:r w:rsidR="00C97D27" w:rsidRPr="00CA16AC">
        <w:rPr>
          <w:sz w:val="20"/>
          <w:szCs w:val="20"/>
        </w:rPr>
        <w:tab/>
      </w:r>
      <w:r w:rsidR="00C97D27" w:rsidRPr="00CA16AC">
        <w:rPr>
          <w:sz w:val="20"/>
          <w:szCs w:val="20"/>
        </w:rPr>
        <w:tab/>
      </w:r>
      <w:r w:rsidR="00960E46" w:rsidRPr="00CA16AC">
        <w:rPr>
          <w:sz w:val="20"/>
          <w:szCs w:val="20"/>
        </w:rPr>
        <w:tab/>
      </w:r>
      <w:proofErr w:type="gramStart"/>
      <w:r w:rsidR="00960E46" w:rsidRPr="00CA16AC">
        <w:rPr>
          <w:sz w:val="20"/>
          <w:szCs w:val="20"/>
        </w:rPr>
        <w:t>In</w:t>
      </w:r>
      <w:proofErr w:type="gramEnd"/>
      <w:r w:rsidR="00960E46" w:rsidRPr="00CA16AC">
        <w:rPr>
          <w:sz w:val="20"/>
          <w:szCs w:val="20"/>
        </w:rPr>
        <w:t xml:space="preserve"> Class Documentary on </w:t>
      </w:r>
      <w:r w:rsidR="00C836F2" w:rsidRPr="00CA16AC">
        <w:rPr>
          <w:sz w:val="20"/>
          <w:szCs w:val="20"/>
        </w:rPr>
        <w:t xml:space="preserve">Stratification </w:t>
      </w:r>
      <w:r w:rsidR="00960E46" w:rsidRPr="00CA16AC">
        <w:rPr>
          <w:sz w:val="20"/>
          <w:szCs w:val="20"/>
        </w:rPr>
        <w:t xml:space="preserve">– No Reading due. </w:t>
      </w:r>
    </w:p>
    <w:p w:rsidR="00A047A6" w:rsidRPr="00CA16AC" w:rsidRDefault="00A047A6" w:rsidP="00A047A6">
      <w:pPr>
        <w:rPr>
          <w:sz w:val="20"/>
          <w:szCs w:val="20"/>
        </w:rPr>
      </w:pPr>
      <w:r w:rsidRPr="00CA16AC">
        <w:rPr>
          <w:sz w:val="20"/>
          <w:szCs w:val="20"/>
        </w:rPr>
        <w:t>T October 7</w:t>
      </w:r>
      <w:r w:rsidR="00C97D27" w:rsidRPr="00CA16AC">
        <w:rPr>
          <w:sz w:val="20"/>
          <w:szCs w:val="20"/>
        </w:rPr>
        <w:tab/>
      </w:r>
      <w:r w:rsidR="00C97D27" w:rsidRPr="00CA16AC">
        <w:rPr>
          <w:sz w:val="20"/>
          <w:szCs w:val="20"/>
        </w:rPr>
        <w:tab/>
      </w:r>
      <w:r w:rsidR="00C97D27" w:rsidRPr="00CA16AC">
        <w:rPr>
          <w:sz w:val="20"/>
          <w:szCs w:val="20"/>
        </w:rPr>
        <w:tab/>
        <w:t>Gender- Read Chapter 8</w:t>
      </w:r>
    </w:p>
    <w:p w:rsidR="00A047A6" w:rsidRPr="00CA16AC" w:rsidRDefault="00A047A6" w:rsidP="00A047A6">
      <w:pPr>
        <w:rPr>
          <w:sz w:val="20"/>
          <w:szCs w:val="20"/>
        </w:rPr>
      </w:pPr>
      <w:r w:rsidRPr="00CA16AC">
        <w:rPr>
          <w:sz w:val="20"/>
          <w:szCs w:val="20"/>
        </w:rPr>
        <w:t>TH October 9</w:t>
      </w:r>
      <w:r w:rsidR="00C97D27" w:rsidRPr="00CA16AC">
        <w:rPr>
          <w:sz w:val="20"/>
          <w:szCs w:val="20"/>
        </w:rPr>
        <w:tab/>
      </w:r>
      <w:r w:rsidR="00C97D27" w:rsidRPr="00CA16AC">
        <w:rPr>
          <w:sz w:val="20"/>
          <w:szCs w:val="20"/>
        </w:rPr>
        <w:tab/>
      </w:r>
      <w:r w:rsidR="00C97D27" w:rsidRPr="00CA16AC">
        <w:rPr>
          <w:sz w:val="20"/>
          <w:szCs w:val="20"/>
        </w:rPr>
        <w:tab/>
        <w:t xml:space="preserve">Gender- Read </w:t>
      </w:r>
      <w:r w:rsidR="00C97D27" w:rsidRPr="00CA16AC">
        <w:rPr>
          <w:i/>
          <w:sz w:val="20"/>
          <w:szCs w:val="20"/>
        </w:rPr>
        <w:t xml:space="preserve">Dude You Are a Fag </w:t>
      </w:r>
      <w:r w:rsidR="00C97D27" w:rsidRPr="00CA16AC">
        <w:rPr>
          <w:sz w:val="20"/>
          <w:szCs w:val="20"/>
        </w:rPr>
        <w:t>(on blackboard)</w:t>
      </w:r>
    </w:p>
    <w:p w:rsidR="00A047A6" w:rsidRPr="00CA16AC" w:rsidRDefault="00A047A6" w:rsidP="00A047A6">
      <w:pPr>
        <w:rPr>
          <w:sz w:val="20"/>
          <w:szCs w:val="20"/>
        </w:rPr>
      </w:pPr>
      <w:r w:rsidRPr="00CA16AC">
        <w:rPr>
          <w:sz w:val="20"/>
          <w:szCs w:val="20"/>
        </w:rPr>
        <w:t>T October 14</w:t>
      </w:r>
      <w:r w:rsidR="00C97D27" w:rsidRPr="00CA16AC">
        <w:rPr>
          <w:sz w:val="20"/>
          <w:szCs w:val="20"/>
        </w:rPr>
        <w:tab/>
      </w:r>
      <w:r w:rsidR="00C97D27" w:rsidRPr="00CA16AC">
        <w:rPr>
          <w:sz w:val="20"/>
          <w:szCs w:val="20"/>
        </w:rPr>
        <w:tab/>
      </w:r>
      <w:r w:rsidR="00C97D27" w:rsidRPr="00CA16AC">
        <w:rPr>
          <w:sz w:val="20"/>
          <w:szCs w:val="20"/>
        </w:rPr>
        <w:tab/>
        <w:t>Race- Read Chapter 9</w:t>
      </w:r>
    </w:p>
    <w:p w:rsidR="00A047A6" w:rsidRPr="00CA16AC" w:rsidRDefault="00A047A6" w:rsidP="007555AE">
      <w:pPr>
        <w:ind w:left="2880" w:hanging="2880"/>
        <w:rPr>
          <w:sz w:val="20"/>
          <w:szCs w:val="20"/>
        </w:rPr>
      </w:pPr>
      <w:r w:rsidRPr="00CA16AC">
        <w:rPr>
          <w:sz w:val="20"/>
          <w:szCs w:val="20"/>
        </w:rPr>
        <w:t>TH October 16</w:t>
      </w:r>
      <w:r w:rsidR="00C97D27" w:rsidRPr="00CA16AC">
        <w:rPr>
          <w:sz w:val="20"/>
          <w:szCs w:val="20"/>
        </w:rPr>
        <w:tab/>
        <w:t xml:space="preserve">Race- </w:t>
      </w:r>
      <w:r w:rsidR="007555AE" w:rsidRPr="00CA16AC">
        <w:rPr>
          <w:sz w:val="20"/>
          <w:szCs w:val="20"/>
        </w:rPr>
        <w:t xml:space="preserve">Read </w:t>
      </w:r>
      <w:r w:rsidR="007555AE" w:rsidRPr="00CA16AC">
        <w:rPr>
          <w:i/>
          <w:sz w:val="20"/>
          <w:szCs w:val="20"/>
        </w:rPr>
        <w:t>Representing Whiteness in the Black Imagination</w:t>
      </w:r>
      <w:r w:rsidR="007555AE" w:rsidRPr="00CA16AC">
        <w:rPr>
          <w:sz w:val="20"/>
          <w:szCs w:val="20"/>
        </w:rPr>
        <w:t xml:space="preserve"> (on blackboard)</w:t>
      </w:r>
    </w:p>
    <w:p w:rsidR="00A047A6" w:rsidRPr="00CA16AC" w:rsidRDefault="00A047A6" w:rsidP="00A047A6">
      <w:pPr>
        <w:rPr>
          <w:sz w:val="20"/>
          <w:szCs w:val="20"/>
        </w:rPr>
      </w:pPr>
      <w:r w:rsidRPr="00CA16AC">
        <w:rPr>
          <w:sz w:val="20"/>
          <w:szCs w:val="20"/>
        </w:rPr>
        <w:t>T October 21</w:t>
      </w:r>
      <w:r w:rsidR="00C97D27" w:rsidRPr="00CA16AC">
        <w:rPr>
          <w:sz w:val="20"/>
          <w:szCs w:val="20"/>
        </w:rPr>
        <w:tab/>
      </w:r>
      <w:r w:rsidR="00C97D27" w:rsidRPr="00CA16AC">
        <w:rPr>
          <w:sz w:val="20"/>
          <w:szCs w:val="20"/>
        </w:rPr>
        <w:tab/>
      </w:r>
      <w:r w:rsidR="00C97D27" w:rsidRPr="00CA16AC">
        <w:rPr>
          <w:sz w:val="20"/>
          <w:szCs w:val="20"/>
        </w:rPr>
        <w:tab/>
        <w:t>Poverty- Read Chapter 10</w:t>
      </w:r>
    </w:p>
    <w:p w:rsidR="00A047A6" w:rsidRPr="00CA16AC" w:rsidRDefault="00A047A6" w:rsidP="00A047A6">
      <w:pPr>
        <w:rPr>
          <w:sz w:val="20"/>
          <w:szCs w:val="20"/>
        </w:rPr>
      </w:pPr>
      <w:r w:rsidRPr="00CA16AC">
        <w:rPr>
          <w:sz w:val="20"/>
          <w:szCs w:val="20"/>
        </w:rPr>
        <w:t>TH October 23</w:t>
      </w:r>
      <w:proofErr w:type="gramStart"/>
      <w:r w:rsidR="00C97D27" w:rsidRPr="00CA16AC">
        <w:rPr>
          <w:sz w:val="20"/>
          <w:szCs w:val="20"/>
        </w:rPr>
        <w:tab/>
      </w:r>
      <w:r w:rsidR="00C97D27" w:rsidRPr="00CA16AC">
        <w:rPr>
          <w:sz w:val="20"/>
          <w:szCs w:val="20"/>
        </w:rPr>
        <w:tab/>
      </w:r>
      <w:r w:rsidR="00CA16AC">
        <w:rPr>
          <w:sz w:val="20"/>
          <w:szCs w:val="20"/>
        </w:rPr>
        <w:tab/>
      </w:r>
      <w:r w:rsidR="00C97D27" w:rsidRPr="00CA16AC">
        <w:rPr>
          <w:sz w:val="20"/>
          <w:szCs w:val="20"/>
        </w:rPr>
        <w:t>Health</w:t>
      </w:r>
      <w:proofErr w:type="gramEnd"/>
      <w:r w:rsidR="00C97D27" w:rsidRPr="00CA16AC">
        <w:rPr>
          <w:sz w:val="20"/>
          <w:szCs w:val="20"/>
        </w:rPr>
        <w:t xml:space="preserve"> and Society- Read Chapter 11</w:t>
      </w:r>
    </w:p>
    <w:p w:rsidR="00A047A6" w:rsidRPr="00CA16AC" w:rsidRDefault="00A047A6" w:rsidP="00A047A6">
      <w:pPr>
        <w:rPr>
          <w:sz w:val="20"/>
          <w:szCs w:val="20"/>
        </w:rPr>
      </w:pPr>
      <w:r w:rsidRPr="00CA16AC">
        <w:rPr>
          <w:sz w:val="20"/>
          <w:szCs w:val="20"/>
        </w:rPr>
        <w:t>T October 28</w:t>
      </w:r>
      <w:r w:rsidR="00C97D27" w:rsidRPr="00CA16AC">
        <w:rPr>
          <w:sz w:val="20"/>
          <w:szCs w:val="20"/>
        </w:rPr>
        <w:t xml:space="preserve"> </w:t>
      </w:r>
      <w:r w:rsidR="00C97D27" w:rsidRPr="00CA16AC">
        <w:rPr>
          <w:sz w:val="20"/>
          <w:szCs w:val="20"/>
        </w:rPr>
        <w:tab/>
      </w:r>
      <w:r w:rsidR="00C97D27" w:rsidRPr="00CA16AC">
        <w:rPr>
          <w:sz w:val="20"/>
          <w:szCs w:val="20"/>
        </w:rPr>
        <w:tab/>
      </w:r>
      <w:r w:rsidR="00C97D27" w:rsidRPr="00CA16AC">
        <w:rPr>
          <w:sz w:val="20"/>
          <w:szCs w:val="20"/>
        </w:rPr>
        <w:tab/>
        <w:t>Review for 2</w:t>
      </w:r>
      <w:r w:rsidR="00C97D27" w:rsidRPr="00CA16AC">
        <w:rPr>
          <w:sz w:val="20"/>
          <w:szCs w:val="20"/>
          <w:vertAlign w:val="superscript"/>
        </w:rPr>
        <w:t>nd</w:t>
      </w:r>
      <w:r w:rsidR="00C97D27" w:rsidRPr="00CA16AC">
        <w:rPr>
          <w:sz w:val="20"/>
          <w:szCs w:val="20"/>
        </w:rPr>
        <w:t xml:space="preserve"> Midterm</w:t>
      </w:r>
    </w:p>
    <w:p w:rsidR="00A047A6" w:rsidRPr="00CA16AC" w:rsidRDefault="00A047A6" w:rsidP="00A047A6">
      <w:pPr>
        <w:rPr>
          <w:sz w:val="20"/>
          <w:szCs w:val="20"/>
        </w:rPr>
      </w:pPr>
      <w:r w:rsidRPr="00CA16AC">
        <w:rPr>
          <w:sz w:val="20"/>
          <w:szCs w:val="20"/>
        </w:rPr>
        <w:t xml:space="preserve">TH October 30 – </w:t>
      </w:r>
      <w:r w:rsidRPr="00CA16AC">
        <w:rPr>
          <w:b/>
          <w:sz w:val="20"/>
          <w:szCs w:val="20"/>
        </w:rPr>
        <w:t>2</w:t>
      </w:r>
      <w:r w:rsidRPr="00CA16AC">
        <w:rPr>
          <w:b/>
          <w:sz w:val="20"/>
          <w:szCs w:val="20"/>
          <w:vertAlign w:val="superscript"/>
        </w:rPr>
        <w:t>nd</w:t>
      </w:r>
      <w:r w:rsidRPr="00CA16AC">
        <w:rPr>
          <w:b/>
          <w:sz w:val="20"/>
          <w:szCs w:val="20"/>
        </w:rPr>
        <w:t xml:space="preserve"> Midterm</w:t>
      </w:r>
      <w:r w:rsidRPr="00CA16AC">
        <w:rPr>
          <w:sz w:val="20"/>
          <w:szCs w:val="20"/>
        </w:rPr>
        <w:t xml:space="preserve"> </w:t>
      </w:r>
    </w:p>
    <w:p w:rsidR="00F43B34" w:rsidRPr="00CA16AC" w:rsidRDefault="00F43B34" w:rsidP="00F43B34">
      <w:pPr>
        <w:jc w:val="center"/>
        <w:rPr>
          <w:b/>
          <w:sz w:val="20"/>
          <w:szCs w:val="20"/>
          <w:u w:val="single"/>
        </w:rPr>
      </w:pPr>
      <w:r w:rsidRPr="00CA16AC">
        <w:rPr>
          <w:b/>
          <w:sz w:val="20"/>
          <w:szCs w:val="20"/>
          <w:u w:val="single"/>
        </w:rPr>
        <w:t>Section 3- Institutions and Power</w:t>
      </w:r>
    </w:p>
    <w:p w:rsidR="00A047A6" w:rsidRPr="00CA16AC" w:rsidRDefault="00A047A6" w:rsidP="00A047A6">
      <w:pPr>
        <w:rPr>
          <w:sz w:val="20"/>
          <w:szCs w:val="20"/>
        </w:rPr>
      </w:pPr>
      <w:r w:rsidRPr="00CA16AC">
        <w:rPr>
          <w:sz w:val="20"/>
          <w:szCs w:val="20"/>
        </w:rPr>
        <w:t>T November 4</w:t>
      </w:r>
      <w:r w:rsidR="00C836F2" w:rsidRPr="00CA16AC">
        <w:rPr>
          <w:sz w:val="20"/>
          <w:szCs w:val="20"/>
        </w:rPr>
        <w:tab/>
      </w:r>
      <w:r w:rsidR="00C836F2" w:rsidRPr="00CA16AC">
        <w:rPr>
          <w:sz w:val="20"/>
          <w:szCs w:val="20"/>
        </w:rPr>
        <w:tab/>
      </w:r>
      <w:r w:rsidR="00C836F2" w:rsidRPr="00CA16AC">
        <w:rPr>
          <w:sz w:val="20"/>
          <w:szCs w:val="20"/>
        </w:rPr>
        <w:tab/>
        <w:t>Family- Read Chapter 12</w:t>
      </w:r>
      <w:r w:rsidR="009061D6">
        <w:rPr>
          <w:sz w:val="20"/>
          <w:szCs w:val="20"/>
        </w:rPr>
        <w:t xml:space="preserve"> and 13</w:t>
      </w:r>
    </w:p>
    <w:p w:rsidR="00A047A6" w:rsidRPr="00CA16AC" w:rsidRDefault="00A047A6" w:rsidP="00A047A6">
      <w:pPr>
        <w:rPr>
          <w:sz w:val="20"/>
          <w:szCs w:val="20"/>
        </w:rPr>
      </w:pPr>
      <w:proofErr w:type="spellStart"/>
      <w:r w:rsidRPr="00CA16AC">
        <w:rPr>
          <w:sz w:val="20"/>
          <w:szCs w:val="20"/>
        </w:rPr>
        <w:t>Th</w:t>
      </w:r>
      <w:proofErr w:type="spellEnd"/>
      <w:r w:rsidRPr="00CA16AC">
        <w:rPr>
          <w:sz w:val="20"/>
          <w:szCs w:val="20"/>
        </w:rPr>
        <w:t xml:space="preserve"> November 6</w:t>
      </w:r>
      <w:r w:rsidR="00C836F2" w:rsidRPr="00CA16AC">
        <w:rPr>
          <w:sz w:val="20"/>
          <w:szCs w:val="20"/>
        </w:rPr>
        <w:tab/>
      </w:r>
      <w:r w:rsidR="00C836F2" w:rsidRPr="00CA16AC">
        <w:rPr>
          <w:sz w:val="20"/>
          <w:szCs w:val="20"/>
        </w:rPr>
        <w:tab/>
      </w:r>
      <w:r w:rsidR="00CA16AC">
        <w:rPr>
          <w:sz w:val="20"/>
          <w:szCs w:val="20"/>
        </w:rPr>
        <w:tab/>
      </w:r>
      <w:r w:rsidR="009061D6">
        <w:rPr>
          <w:sz w:val="20"/>
          <w:szCs w:val="20"/>
        </w:rPr>
        <w:t>Reading Day</w:t>
      </w:r>
    </w:p>
    <w:p w:rsidR="00A047A6" w:rsidRPr="00CA16AC" w:rsidRDefault="00A047A6" w:rsidP="00A047A6">
      <w:pPr>
        <w:rPr>
          <w:sz w:val="20"/>
          <w:szCs w:val="20"/>
        </w:rPr>
      </w:pPr>
      <w:r w:rsidRPr="00CA16AC">
        <w:rPr>
          <w:sz w:val="20"/>
          <w:szCs w:val="20"/>
        </w:rPr>
        <w:t xml:space="preserve">T November </w:t>
      </w:r>
      <w:proofErr w:type="gramStart"/>
      <w:r w:rsidRPr="00CA16AC">
        <w:rPr>
          <w:sz w:val="20"/>
          <w:szCs w:val="20"/>
        </w:rPr>
        <w:t>11</w:t>
      </w:r>
      <w:r w:rsidR="00C836F2" w:rsidRPr="00CA16AC">
        <w:rPr>
          <w:sz w:val="20"/>
          <w:szCs w:val="20"/>
        </w:rPr>
        <w:tab/>
      </w:r>
      <w:r w:rsidR="00C836F2" w:rsidRPr="00CA16AC">
        <w:rPr>
          <w:sz w:val="20"/>
          <w:szCs w:val="20"/>
        </w:rPr>
        <w:tab/>
      </w:r>
      <w:r w:rsidR="00CA16AC">
        <w:rPr>
          <w:sz w:val="20"/>
          <w:szCs w:val="20"/>
        </w:rPr>
        <w:tab/>
      </w:r>
      <w:r w:rsidR="00C836F2" w:rsidRPr="00CA16AC">
        <w:rPr>
          <w:sz w:val="20"/>
          <w:szCs w:val="20"/>
        </w:rPr>
        <w:t>Capitalism</w:t>
      </w:r>
      <w:proofErr w:type="gramEnd"/>
      <w:r w:rsidR="00C836F2" w:rsidRPr="00CA16AC">
        <w:rPr>
          <w:sz w:val="20"/>
          <w:szCs w:val="20"/>
        </w:rPr>
        <w:t xml:space="preserve"> and the Economy- Read Chapter 14</w:t>
      </w:r>
      <w:bookmarkStart w:id="0" w:name="_GoBack"/>
      <w:bookmarkEnd w:id="0"/>
    </w:p>
    <w:p w:rsidR="00A047A6" w:rsidRPr="00CA16AC" w:rsidRDefault="00A047A6" w:rsidP="00A047A6">
      <w:pPr>
        <w:rPr>
          <w:sz w:val="20"/>
          <w:szCs w:val="20"/>
        </w:rPr>
      </w:pPr>
      <w:proofErr w:type="spellStart"/>
      <w:r w:rsidRPr="00CA16AC">
        <w:rPr>
          <w:sz w:val="20"/>
          <w:szCs w:val="20"/>
        </w:rPr>
        <w:t>Th</w:t>
      </w:r>
      <w:proofErr w:type="spellEnd"/>
      <w:r w:rsidRPr="00CA16AC">
        <w:rPr>
          <w:sz w:val="20"/>
          <w:szCs w:val="20"/>
        </w:rPr>
        <w:t xml:space="preserve"> November 13</w:t>
      </w:r>
      <w:r w:rsidR="001B7ECB" w:rsidRPr="00CA16AC">
        <w:rPr>
          <w:sz w:val="20"/>
          <w:szCs w:val="20"/>
        </w:rPr>
        <w:tab/>
      </w:r>
      <w:r w:rsidR="001B7ECB" w:rsidRPr="00CA16AC">
        <w:rPr>
          <w:sz w:val="20"/>
          <w:szCs w:val="20"/>
        </w:rPr>
        <w:tab/>
      </w:r>
      <w:r w:rsidR="00CA16AC">
        <w:rPr>
          <w:sz w:val="20"/>
          <w:szCs w:val="20"/>
        </w:rPr>
        <w:tab/>
      </w:r>
      <w:proofErr w:type="gramStart"/>
      <w:r w:rsidR="001B7ECB" w:rsidRPr="00CA16AC">
        <w:rPr>
          <w:sz w:val="20"/>
          <w:szCs w:val="20"/>
        </w:rPr>
        <w:t>In</w:t>
      </w:r>
      <w:proofErr w:type="gramEnd"/>
      <w:r w:rsidR="001B7ECB" w:rsidRPr="00CA16AC">
        <w:rPr>
          <w:sz w:val="20"/>
          <w:szCs w:val="20"/>
        </w:rPr>
        <w:t xml:space="preserve"> Class Documentary about the Economy- No Reading due</w:t>
      </w:r>
    </w:p>
    <w:p w:rsidR="00A047A6" w:rsidRPr="00CA16AC" w:rsidRDefault="00A047A6" w:rsidP="00A047A6">
      <w:pPr>
        <w:rPr>
          <w:sz w:val="20"/>
          <w:szCs w:val="20"/>
        </w:rPr>
      </w:pPr>
      <w:r w:rsidRPr="00CA16AC">
        <w:rPr>
          <w:sz w:val="20"/>
          <w:szCs w:val="20"/>
        </w:rPr>
        <w:t>T November 18</w:t>
      </w:r>
      <w:proofErr w:type="gramStart"/>
      <w:r w:rsidR="00C836F2" w:rsidRPr="00CA16AC">
        <w:rPr>
          <w:sz w:val="20"/>
          <w:szCs w:val="20"/>
        </w:rPr>
        <w:tab/>
      </w:r>
      <w:r w:rsidR="00C836F2" w:rsidRPr="00CA16AC">
        <w:rPr>
          <w:sz w:val="20"/>
          <w:szCs w:val="20"/>
        </w:rPr>
        <w:tab/>
      </w:r>
      <w:r w:rsidR="00CA16AC">
        <w:rPr>
          <w:sz w:val="20"/>
          <w:szCs w:val="20"/>
        </w:rPr>
        <w:tab/>
      </w:r>
      <w:r w:rsidR="001B7ECB" w:rsidRPr="00CA16AC">
        <w:rPr>
          <w:sz w:val="20"/>
          <w:szCs w:val="20"/>
        </w:rPr>
        <w:t>Authority</w:t>
      </w:r>
      <w:proofErr w:type="gramEnd"/>
      <w:r w:rsidR="001B7ECB" w:rsidRPr="00CA16AC">
        <w:rPr>
          <w:sz w:val="20"/>
          <w:szCs w:val="20"/>
        </w:rPr>
        <w:t xml:space="preserve"> and the State- Read Chapter 15</w:t>
      </w:r>
    </w:p>
    <w:p w:rsidR="00A047A6" w:rsidRPr="00CA16AC" w:rsidRDefault="00A047A6" w:rsidP="00C836F2">
      <w:pPr>
        <w:tabs>
          <w:tab w:val="left" w:pos="720"/>
          <w:tab w:val="left" w:pos="1440"/>
          <w:tab w:val="left" w:pos="2160"/>
          <w:tab w:val="left" w:pos="2880"/>
          <w:tab w:val="left" w:pos="3600"/>
          <w:tab w:val="left" w:pos="4170"/>
        </w:tabs>
        <w:rPr>
          <w:sz w:val="20"/>
          <w:szCs w:val="20"/>
        </w:rPr>
      </w:pPr>
      <w:proofErr w:type="spellStart"/>
      <w:r w:rsidRPr="00CA16AC">
        <w:rPr>
          <w:sz w:val="20"/>
          <w:szCs w:val="20"/>
        </w:rPr>
        <w:t>Th</w:t>
      </w:r>
      <w:proofErr w:type="spellEnd"/>
      <w:r w:rsidRPr="00CA16AC">
        <w:rPr>
          <w:sz w:val="20"/>
          <w:szCs w:val="20"/>
        </w:rPr>
        <w:t xml:space="preserve"> November 20</w:t>
      </w:r>
      <w:r w:rsidR="00C836F2" w:rsidRPr="00CA16AC">
        <w:rPr>
          <w:sz w:val="20"/>
          <w:szCs w:val="20"/>
        </w:rPr>
        <w:tab/>
      </w:r>
      <w:r w:rsidR="00C836F2" w:rsidRPr="00CA16AC">
        <w:rPr>
          <w:sz w:val="20"/>
          <w:szCs w:val="20"/>
        </w:rPr>
        <w:tab/>
      </w:r>
      <w:r w:rsidR="00CA16AC">
        <w:rPr>
          <w:sz w:val="20"/>
          <w:szCs w:val="20"/>
        </w:rPr>
        <w:tab/>
      </w:r>
      <w:r w:rsidR="0071179C" w:rsidRPr="00CA16AC">
        <w:rPr>
          <w:sz w:val="20"/>
          <w:szCs w:val="20"/>
        </w:rPr>
        <w:t>Science the Environment and Society- Read Chapter 17</w:t>
      </w:r>
    </w:p>
    <w:p w:rsidR="00A6685A" w:rsidRPr="00CA16AC" w:rsidRDefault="00A047A6" w:rsidP="0071179C">
      <w:pPr>
        <w:ind w:left="2880" w:hanging="2880"/>
        <w:rPr>
          <w:sz w:val="20"/>
          <w:szCs w:val="20"/>
        </w:rPr>
      </w:pPr>
      <w:r w:rsidRPr="00CA16AC">
        <w:rPr>
          <w:sz w:val="20"/>
          <w:szCs w:val="20"/>
        </w:rPr>
        <w:t>T November 25</w:t>
      </w:r>
      <w:r w:rsidR="0071179C" w:rsidRPr="00CA16AC">
        <w:rPr>
          <w:sz w:val="20"/>
          <w:szCs w:val="20"/>
        </w:rPr>
        <w:tab/>
        <w:t>Collective Action, Social Movements, and Social Change- Read Chapter 18</w:t>
      </w:r>
    </w:p>
    <w:p w:rsidR="00A047A6" w:rsidRPr="00CA16AC" w:rsidRDefault="00A047A6" w:rsidP="00A047A6">
      <w:pPr>
        <w:rPr>
          <w:sz w:val="20"/>
          <w:szCs w:val="20"/>
        </w:rPr>
      </w:pPr>
      <w:proofErr w:type="spellStart"/>
      <w:r w:rsidRPr="00CA16AC">
        <w:rPr>
          <w:sz w:val="20"/>
          <w:szCs w:val="20"/>
        </w:rPr>
        <w:t>Th</w:t>
      </w:r>
      <w:proofErr w:type="spellEnd"/>
      <w:r w:rsidRPr="00CA16AC">
        <w:rPr>
          <w:sz w:val="20"/>
          <w:szCs w:val="20"/>
        </w:rPr>
        <w:t xml:space="preserve"> November 27 </w:t>
      </w:r>
      <w:r w:rsidR="009D2990" w:rsidRPr="00CA16AC">
        <w:rPr>
          <w:sz w:val="20"/>
          <w:szCs w:val="20"/>
        </w:rPr>
        <w:t xml:space="preserve">  </w:t>
      </w:r>
      <w:r w:rsidRPr="00CA16AC">
        <w:rPr>
          <w:sz w:val="20"/>
          <w:szCs w:val="20"/>
        </w:rPr>
        <w:t>NO CLASS</w:t>
      </w:r>
    </w:p>
    <w:p w:rsidR="00A047A6" w:rsidRPr="00CA16AC" w:rsidRDefault="00A047A6" w:rsidP="00A047A6">
      <w:pPr>
        <w:rPr>
          <w:sz w:val="20"/>
          <w:szCs w:val="20"/>
        </w:rPr>
      </w:pPr>
      <w:r w:rsidRPr="00CA16AC">
        <w:rPr>
          <w:sz w:val="20"/>
          <w:szCs w:val="20"/>
        </w:rPr>
        <w:t>T December 2</w:t>
      </w:r>
      <w:r w:rsidR="00A6685A" w:rsidRPr="00CA16AC">
        <w:rPr>
          <w:sz w:val="20"/>
          <w:szCs w:val="20"/>
        </w:rPr>
        <w:tab/>
      </w:r>
      <w:r w:rsidR="00A6685A" w:rsidRPr="00CA16AC">
        <w:rPr>
          <w:sz w:val="20"/>
          <w:szCs w:val="20"/>
        </w:rPr>
        <w:tab/>
      </w:r>
      <w:r w:rsidR="00A6685A" w:rsidRPr="00CA16AC">
        <w:rPr>
          <w:sz w:val="20"/>
          <w:szCs w:val="20"/>
        </w:rPr>
        <w:tab/>
        <w:t>Religion- Read Chapter 16</w:t>
      </w:r>
      <w:r w:rsidR="00A6685A" w:rsidRPr="00CA16AC">
        <w:rPr>
          <w:sz w:val="20"/>
          <w:szCs w:val="20"/>
        </w:rPr>
        <w:tab/>
      </w:r>
    </w:p>
    <w:p w:rsidR="00A047A6" w:rsidRPr="00CA16AC" w:rsidRDefault="00A047A6" w:rsidP="00A047A6">
      <w:pPr>
        <w:rPr>
          <w:sz w:val="20"/>
          <w:szCs w:val="20"/>
        </w:rPr>
      </w:pPr>
      <w:proofErr w:type="spellStart"/>
      <w:r w:rsidRPr="00CA16AC">
        <w:rPr>
          <w:sz w:val="20"/>
          <w:szCs w:val="20"/>
        </w:rPr>
        <w:t>Th</w:t>
      </w:r>
      <w:proofErr w:type="spellEnd"/>
      <w:r w:rsidRPr="00CA16AC">
        <w:rPr>
          <w:sz w:val="20"/>
          <w:szCs w:val="20"/>
        </w:rPr>
        <w:t xml:space="preserve"> December 4</w:t>
      </w:r>
      <w:r w:rsidR="00A6685A" w:rsidRPr="00CA16AC">
        <w:rPr>
          <w:sz w:val="20"/>
          <w:szCs w:val="20"/>
        </w:rPr>
        <w:t xml:space="preserve"> </w:t>
      </w:r>
      <w:r w:rsidR="00A6685A" w:rsidRPr="00CA16AC">
        <w:rPr>
          <w:sz w:val="20"/>
          <w:szCs w:val="20"/>
        </w:rPr>
        <w:tab/>
      </w:r>
      <w:r w:rsidR="00A6685A" w:rsidRPr="00CA16AC">
        <w:rPr>
          <w:sz w:val="20"/>
          <w:szCs w:val="20"/>
        </w:rPr>
        <w:tab/>
      </w:r>
      <w:r w:rsidR="00CA16AC">
        <w:rPr>
          <w:sz w:val="20"/>
          <w:szCs w:val="20"/>
        </w:rPr>
        <w:tab/>
      </w:r>
      <w:r w:rsidR="00A6685A" w:rsidRPr="00CA16AC">
        <w:rPr>
          <w:sz w:val="20"/>
          <w:szCs w:val="20"/>
        </w:rPr>
        <w:t xml:space="preserve">Religion- Read Section of </w:t>
      </w:r>
      <w:r w:rsidR="00A6685A" w:rsidRPr="00CA16AC">
        <w:rPr>
          <w:i/>
          <w:sz w:val="20"/>
          <w:szCs w:val="20"/>
        </w:rPr>
        <w:t>Sacred Canopy</w:t>
      </w:r>
      <w:r w:rsidR="00A6685A" w:rsidRPr="00CA16AC">
        <w:rPr>
          <w:sz w:val="20"/>
          <w:szCs w:val="20"/>
        </w:rPr>
        <w:t xml:space="preserve"> (on blackboard)</w:t>
      </w:r>
    </w:p>
    <w:p w:rsidR="005379E1" w:rsidRDefault="00A047A6">
      <w:pPr>
        <w:rPr>
          <w:b/>
          <w:sz w:val="20"/>
          <w:szCs w:val="20"/>
        </w:rPr>
      </w:pPr>
      <w:r w:rsidRPr="00CA16AC">
        <w:rPr>
          <w:sz w:val="20"/>
          <w:szCs w:val="20"/>
        </w:rPr>
        <w:t xml:space="preserve">T December 9 Last Day of Class </w:t>
      </w:r>
      <w:r w:rsidRPr="00CA16AC">
        <w:rPr>
          <w:b/>
          <w:sz w:val="20"/>
          <w:szCs w:val="20"/>
        </w:rPr>
        <w:t xml:space="preserve">–Review for Final </w:t>
      </w:r>
    </w:p>
    <w:p w:rsidR="00CA16AC" w:rsidRDefault="00CA16AC">
      <w:pPr>
        <w:rPr>
          <w:b/>
          <w:sz w:val="20"/>
          <w:szCs w:val="20"/>
        </w:rPr>
      </w:pPr>
    </w:p>
    <w:p w:rsidR="00CA16AC" w:rsidRPr="00CA16AC" w:rsidRDefault="00CA16AC" w:rsidP="00CA16AC">
      <w:pPr>
        <w:jc w:val="center"/>
        <w:rPr>
          <w:sz w:val="20"/>
          <w:szCs w:val="20"/>
        </w:rPr>
      </w:pPr>
      <w:r>
        <w:rPr>
          <w:b/>
          <w:sz w:val="20"/>
          <w:szCs w:val="20"/>
        </w:rPr>
        <w:t>The Final Exam will be held on Friday December 12</w:t>
      </w:r>
      <w:r w:rsidRPr="00CA16AC">
        <w:rPr>
          <w:b/>
          <w:sz w:val="20"/>
          <w:szCs w:val="20"/>
          <w:vertAlign w:val="superscript"/>
        </w:rPr>
        <w:t>th</w:t>
      </w:r>
      <w:r>
        <w:rPr>
          <w:b/>
          <w:sz w:val="20"/>
          <w:szCs w:val="20"/>
        </w:rPr>
        <w:t xml:space="preserve"> at 3:30pm</w:t>
      </w:r>
    </w:p>
    <w:sectPr w:rsidR="00CA16AC" w:rsidRPr="00CA16A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991" w:rsidRDefault="00F26991" w:rsidP="001402DC">
      <w:pPr>
        <w:spacing w:after="0" w:line="240" w:lineRule="auto"/>
      </w:pPr>
      <w:r>
        <w:separator/>
      </w:r>
    </w:p>
  </w:endnote>
  <w:endnote w:type="continuationSeparator" w:id="0">
    <w:p w:rsidR="00F26991" w:rsidRDefault="00F26991" w:rsidP="00140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566299"/>
      <w:docPartObj>
        <w:docPartGallery w:val="Page Numbers (Bottom of Page)"/>
        <w:docPartUnique/>
      </w:docPartObj>
    </w:sdtPr>
    <w:sdtEndPr>
      <w:rPr>
        <w:noProof/>
      </w:rPr>
    </w:sdtEndPr>
    <w:sdtContent>
      <w:p w:rsidR="001402DC" w:rsidRDefault="001402DC">
        <w:pPr>
          <w:pStyle w:val="Footer"/>
          <w:jc w:val="right"/>
        </w:pPr>
        <w:r>
          <w:fldChar w:fldCharType="begin"/>
        </w:r>
        <w:r>
          <w:instrText xml:space="preserve"> PAGE   \* MERGEFORMAT </w:instrText>
        </w:r>
        <w:r>
          <w:fldChar w:fldCharType="separate"/>
        </w:r>
        <w:r w:rsidR="009061D6">
          <w:rPr>
            <w:noProof/>
          </w:rPr>
          <w:t>4</w:t>
        </w:r>
        <w:r>
          <w:rPr>
            <w:noProof/>
          </w:rPr>
          <w:fldChar w:fldCharType="end"/>
        </w:r>
      </w:p>
    </w:sdtContent>
  </w:sdt>
  <w:p w:rsidR="001402DC" w:rsidRDefault="00140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991" w:rsidRDefault="00F26991" w:rsidP="001402DC">
      <w:pPr>
        <w:spacing w:after="0" w:line="240" w:lineRule="auto"/>
      </w:pPr>
      <w:r>
        <w:separator/>
      </w:r>
    </w:p>
  </w:footnote>
  <w:footnote w:type="continuationSeparator" w:id="0">
    <w:p w:rsidR="00F26991" w:rsidRDefault="00F26991" w:rsidP="001402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2179A"/>
    <w:multiLevelType w:val="hybridMultilevel"/>
    <w:tmpl w:val="8612D564"/>
    <w:lvl w:ilvl="0" w:tplc="C776A794">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31"/>
    <w:rsid w:val="00004462"/>
    <w:rsid w:val="0000721D"/>
    <w:rsid w:val="00062227"/>
    <w:rsid w:val="00071507"/>
    <w:rsid w:val="000A2CCD"/>
    <w:rsid w:val="000E71BE"/>
    <w:rsid w:val="001012C0"/>
    <w:rsid w:val="001402DC"/>
    <w:rsid w:val="001B7ECB"/>
    <w:rsid w:val="001C2690"/>
    <w:rsid w:val="002D5BC0"/>
    <w:rsid w:val="003063A7"/>
    <w:rsid w:val="00337E99"/>
    <w:rsid w:val="00444F31"/>
    <w:rsid w:val="00483518"/>
    <w:rsid w:val="00511031"/>
    <w:rsid w:val="005379E1"/>
    <w:rsid w:val="00697A4B"/>
    <w:rsid w:val="0071179C"/>
    <w:rsid w:val="007555AE"/>
    <w:rsid w:val="0076562F"/>
    <w:rsid w:val="007B7C3C"/>
    <w:rsid w:val="00811C2C"/>
    <w:rsid w:val="009061D6"/>
    <w:rsid w:val="00960E46"/>
    <w:rsid w:val="00965CE3"/>
    <w:rsid w:val="009D2990"/>
    <w:rsid w:val="00A047A6"/>
    <w:rsid w:val="00A12C42"/>
    <w:rsid w:val="00A6685A"/>
    <w:rsid w:val="00AB7DFC"/>
    <w:rsid w:val="00AE7065"/>
    <w:rsid w:val="00BD02DA"/>
    <w:rsid w:val="00C622C0"/>
    <w:rsid w:val="00C66C07"/>
    <w:rsid w:val="00C836F2"/>
    <w:rsid w:val="00C97D27"/>
    <w:rsid w:val="00CA16AC"/>
    <w:rsid w:val="00CF6631"/>
    <w:rsid w:val="00E125A6"/>
    <w:rsid w:val="00E16A1D"/>
    <w:rsid w:val="00E63079"/>
    <w:rsid w:val="00F26991"/>
    <w:rsid w:val="00F43B34"/>
    <w:rsid w:val="00FA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62F"/>
    <w:rPr>
      <w:color w:val="0000FF" w:themeColor="hyperlink"/>
      <w:u w:val="single"/>
    </w:rPr>
  </w:style>
  <w:style w:type="paragraph" w:styleId="ListParagraph">
    <w:name w:val="List Paragraph"/>
    <w:basedOn w:val="Normal"/>
    <w:uiPriority w:val="34"/>
    <w:qFormat/>
    <w:rsid w:val="0076562F"/>
    <w:pPr>
      <w:ind w:left="720"/>
      <w:contextualSpacing/>
    </w:pPr>
  </w:style>
  <w:style w:type="paragraph" w:styleId="Header">
    <w:name w:val="header"/>
    <w:basedOn w:val="Normal"/>
    <w:link w:val="HeaderChar"/>
    <w:uiPriority w:val="99"/>
    <w:unhideWhenUsed/>
    <w:rsid w:val="00140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2DC"/>
  </w:style>
  <w:style w:type="paragraph" w:styleId="Footer">
    <w:name w:val="footer"/>
    <w:basedOn w:val="Normal"/>
    <w:link w:val="FooterChar"/>
    <w:uiPriority w:val="99"/>
    <w:unhideWhenUsed/>
    <w:rsid w:val="00140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62F"/>
    <w:rPr>
      <w:color w:val="0000FF" w:themeColor="hyperlink"/>
      <w:u w:val="single"/>
    </w:rPr>
  </w:style>
  <w:style w:type="paragraph" w:styleId="ListParagraph">
    <w:name w:val="List Paragraph"/>
    <w:basedOn w:val="Normal"/>
    <w:uiPriority w:val="34"/>
    <w:qFormat/>
    <w:rsid w:val="0076562F"/>
    <w:pPr>
      <w:ind w:left="720"/>
      <w:contextualSpacing/>
    </w:pPr>
  </w:style>
  <w:style w:type="paragraph" w:styleId="Header">
    <w:name w:val="header"/>
    <w:basedOn w:val="Normal"/>
    <w:link w:val="HeaderChar"/>
    <w:uiPriority w:val="99"/>
    <w:unhideWhenUsed/>
    <w:rsid w:val="00140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2DC"/>
  </w:style>
  <w:style w:type="paragraph" w:styleId="Footer">
    <w:name w:val="footer"/>
    <w:basedOn w:val="Normal"/>
    <w:link w:val="FooterChar"/>
    <w:uiPriority w:val="99"/>
    <w:unhideWhenUsed/>
    <w:rsid w:val="00140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ivers@albany.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bany.edu/undergraduate%20_bulletin/regulations.html" TargetMode="External"/><Relationship Id="rId5" Type="http://schemas.openxmlformats.org/officeDocument/2006/relationships/webSettings" Target="webSettings.xml"/><Relationship Id="rId10" Type="http://schemas.openxmlformats.org/officeDocument/2006/relationships/hyperlink" Target="http://www.albany.edu/healthcenter/medicalexcuse.shtml" TargetMode="External"/><Relationship Id="rId4" Type="http://schemas.openxmlformats.org/officeDocument/2006/relationships/settings" Target="settings.xml"/><Relationship Id="rId9" Type="http://schemas.openxmlformats.org/officeDocument/2006/relationships/hyperlink" Target="http://www.albant.edu/undergraduatebulletin/regulation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J. Stivers</dc:creator>
  <cp:keywords/>
  <dc:description/>
  <cp:lastModifiedBy>Abby J. Stivers</cp:lastModifiedBy>
  <cp:revision>33</cp:revision>
  <dcterms:created xsi:type="dcterms:W3CDTF">2014-03-05T21:05:00Z</dcterms:created>
  <dcterms:modified xsi:type="dcterms:W3CDTF">2014-11-04T13:55:00Z</dcterms:modified>
</cp:coreProperties>
</file>